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884" w:rsidRPr="007D7EC7" w:rsidRDefault="00850927" w:rsidP="004432CE">
      <w:pPr>
        <w:spacing w:line="240" w:lineRule="auto"/>
        <w:ind w:firstLine="0"/>
        <w:jc w:val="center"/>
        <w:rPr>
          <w:rFonts w:cs="Times New Roman"/>
          <w:b/>
          <w:szCs w:val="28"/>
        </w:rPr>
      </w:pPr>
      <w:bookmarkStart w:id="0" w:name="_GoBack"/>
      <w:bookmarkEnd w:id="0"/>
      <w:r w:rsidRPr="007D7EC7">
        <w:rPr>
          <w:rFonts w:cs="Times New Roman"/>
          <w:b/>
          <w:szCs w:val="28"/>
        </w:rPr>
        <w:t>ПОЛОЖЕНИЕ</w:t>
      </w:r>
    </w:p>
    <w:p w:rsidR="00850927" w:rsidRPr="007D7EC7" w:rsidRDefault="004623A2" w:rsidP="007D7EC7">
      <w:pPr>
        <w:spacing w:line="240" w:lineRule="auto"/>
        <w:jc w:val="center"/>
        <w:rPr>
          <w:rFonts w:cs="Times New Roman"/>
          <w:b/>
          <w:szCs w:val="28"/>
        </w:rPr>
      </w:pPr>
      <w:r>
        <w:rPr>
          <w:rFonts w:cs="Times New Roman"/>
          <w:b/>
          <w:szCs w:val="28"/>
        </w:rPr>
        <w:t>об О</w:t>
      </w:r>
      <w:r w:rsidR="00850927" w:rsidRPr="007D7EC7">
        <w:rPr>
          <w:rFonts w:cs="Times New Roman"/>
          <w:b/>
          <w:szCs w:val="28"/>
        </w:rPr>
        <w:t>ткрытом городском конкурсе граффити «</w:t>
      </w:r>
      <w:r w:rsidR="00CA7B0C">
        <w:rPr>
          <w:rFonts w:cs="Times New Roman"/>
          <w:b/>
          <w:szCs w:val="28"/>
        </w:rPr>
        <w:t>СтенограФФия</w:t>
      </w:r>
      <w:r w:rsidR="00850927" w:rsidRPr="007D7EC7">
        <w:rPr>
          <w:rFonts w:cs="Times New Roman"/>
          <w:b/>
          <w:szCs w:val="28"/>
        </w:rPr>
        <w:t>»</w:t>
      </w:r>
    </w:p>
    <w:p w:rsidR="008076B1" w:rsidRPr="007D7EC7" w:rsidRDefault="008076B1" w:rsidP="007D7EC7">
      <w:pPr>
        <w:spacing w:line="240" w:lineRule="auto"/>
        <w:jc w:val="center"/>
        <w:rPr>
          <w:rFonts w:cs="Times New Roman"/>
          <w:b/>
          <w:szCs w:val="28"/>
        </w:rPr>
      </w:pPr>
    </w:p>
    <w:p w:rsidR="00850927" w:rsidRPr="007D7EC7" w:rsidRDefault="00850927" w:rsidP="007D7EC7">
      <w:pPr>
        <w:spacing w:line="240" w:lineRule="auto"/>
        <w:jc w:val="center"/>
        <w:rPr>
          <w:rFonts w:cs="Times New Roman"/>
          <w:b/>
          <w:szCs w:val="28"/>
        </w:rPr>
      </w:pPr>
      <w:r w:rsidRPr="007D7EC7">
        <w:rPr>
          <w:rFonts w:cs="Times New Roman"/>
          <w:b/>
          <w:szCs w:val="28"/>
        </w:rPr>
        <w:t>I. Общее положение</w:t>
      </w:r>
    </w:p>
    <w:p w:rsidR="00850927" w:rsidRPr="007D7EC7" w:rsidRDefault="00850927" w:rsidP="007D7EC7">
      <w:pPr>
        <w:spacing w:line="240" w:lineRule="auto"/>
        <w:rPr>
          <w:rFonts w:cs="Times New Roman"/>
          <w:szCs w:val="28"/>
        </w:rPr>
      </w:pPr>
      <w:r w:rsidRPr="007D7EC7">
        <w:rPr>
          <w:rFonts w:cs="Times New Roman"/>
          <w:szCs w:val="28"/>
        </w:rPr>
        <w:t>l. Открытый городской конкурс граффити «</w:t>
      </w:r>
      <w:r w:rsidR="00CA7B0C">
        <w:rPr>
          <w:rFonts w:cs="Times New Roman"/>
          <w:szCs w:val="28"/>
        </w:rPr>
        <w:t>СтенограФФия</w:t>
      </w:r>
      <w:r w:rsidRPr="007D7EC7">
        <w:rPr>
          <w:rFonts w:cs="Times New Roman"/>
          <w:szCs w:val="28"/>
        </w:rPr>
        <w:t>» проводится</w:t>
      </w:r>
      <w:r w:rsidR="00C9513E">
        <w:rPr>
          <w:rFonts w:cs="Times New Roman"/>
          <w:szCs w:val="28"/>
        </w:rPr>
        <w:t>, как</w:t>
      </w:r>
      <w:r w:rsidRPr="007D7EC7">
        <w:rPr>
          <w:rFonts w:cs="Times New Roman"/>
          <w:szCs w:val="28"/>
        </w:rPr>
        <w:t xml:space="preserve"> среди профессиональных мастеров жанра </w:t>
      </w:r>
      <w:r w:rsidR="00D21DB1">
        <w:rPr>
          <w:rFonts w:cs="Times New Roman"/>
          <w:szCs w:val="28"/>
        </w:rPr>
        <w:t>стрит-арт</w:t>
      </w:r>
      <w:r w:rsidRPr="007D7EC7">
        <w:rPr>
          <w:rFonts w:cs="Times New Roman"/>
          <w:szCs w:val="28"/>
        </w:rPr>
        <w:t xml:space="preserve">, </w:t>
      </w:r>
      <w:r w:rsidR="00C9513E">
        <w:rPr>
          <w:rFonts w:cs="Times New Roman"/>
          <w:szCs w:val="28"/>
        </w:rPr>
        <w:t xml:space="preserve">так и </w:t>
      </w:r>
      <w:r w:rsidRPr="007D7EC7">
        <w:rPr>
          <w:rFonts w:cs="Times New Roman"/>
          <w:szCs w:val="28"/>
        </w:rPr>
        <w:t>любителей, желающих представить свою работу на конкурсе.</w:t>
      </w:r>
    </w:p>
    <w:p w:rsidR="007D7EC7" w:rsidRDefault="007D7EC7" w:rsidP="007D7EC7">
      <w:pPr>
        <w:spacing w:line="240" w:lineRule="auto"/>
        <w:rPr>
          <w:rFonts w:cs="Times New Roman"/>
          <w:szCs w:val="28"/>
        </w:rPr>
      </w:pPr>
    </w:p>
    <w:p w:rsidR="00850927" w:rsidRPr="007D7EC7" w:rsidRDefault="00850927" w:rsidP="007D7EC7">
      <w:pPr>
        <w:spacing w:line="240" w:lineRule="auto"/>
        <w:rPr>
          <w:rFonts w:cs="Times New Roman"/>
          <w:szCs w:val="28"/>
        </w:rPr>
      </w:pPr>
      <w:r w:rsidRPr="007D7EC7">
        <w:rPr>
          <w:rFonts w:cs="Times New Roman"/>
          <w:szCs w:val="28"/>
        </w:rPr>
        <w:t xml:space="preserve">2. </w:t>
      </w:r>
      <w:r w:rsidR="00C9513E">
        <w:rPr>
          <w:rFonts w:cs="Times New Roman"/>
          <w:szCs w:val="28"/>
        </w:rPr>
        <w:t>Настоящее П</w:t>
      </w:r>
      <w:r w:rsidRPr="007D7EC7">
        <w:rPr>
          <w:rFonts w:cs="Times New Roman"/>
          <w:szCs w:val="28"/>
        </w:rPr>
        <w:t>оложение определяет условия, сроки и порядок проведения</w:t>
      </w:r>
    </w:p>
    <w:p w:rsidR="00850927" w:rsidRPr="007D7EC7" w:rsidRDefault="00850927" w:rsidP="007D7EC7">
      <w:pPr>
        <w:spacing w:line="240" w:lineRule="auto"/>
        <w:ind w:firstLine="0"/>
        <w:rPr>
          <w:rFonts w:cs="Times New Roman"/>
          <w:szCs w:val="28"/>
        </w:rPr>
      </w:pPr>
      <w:r w:rsidRPr="007D7EC7">
        <w:rPr>
          <w:rFonts w:cs="Times New Roman"/>
          <w:szCs w:val="28"/>
        </w:rPr>
        <w:t>Конкурса.</w:t>
      </w:r>
    </w:p>
    <w:p w:rsidR="007D7EC7" w:rsidRDefault="007D7EC7" w:rsidP="007D7EC7">
      <w:pPr>
        <w:spacing w:line="240" w:lineRule="auto"/>
        <w:rPr>
          <w:rFonts w:cs="Times New Roman"/>
          <w:szCs w:val="28"/>
        </w:rPr>
      </w:pPr>
    </w:p>
    <w:p w:rsidR="008076B1" w:rsidRDefault="00850927" w:rsidP="007D7EC7">
      <w:pPr>
        <w:spacing w:line="240" w:lineRule="auto"/>
        <w:rPr>
          <w:rFonts w:cs="Times New Roman"/>
          <w:szCs w:val="28"/>
        </w:rPr>
      </w:pPr>
      <w:r w:rsidRPr="007D7EC7">
        <w:rPr>
          <w:rFonts w:cs="Times New Roman"/>
          <w:szCs w:val="28"/>
        </w:rPr>
        <w:t>3. Организатор</w:t>
      </w:r>
      <w:r w:rsidR="00453F79" w:rsidRPr="007D7EC7">
        <w:rPr>
          <w:rFonts w:cs="Times New Roman"/>
          <w:szCs w:val="28"/>
        </w:rPr>
        <w:t>ы Конкурса:</w:t>
      </w:r>
    </w:p>
    <w:p w:rsidR="00C9513E" w:rsidRDefault="00C9513E" w:rsidP="007D7EC7">
      <w:pPr>
        <w:spacing w:line="240" w:lineRule="auto"/>
        <w:rPr>
          <w:rFonts w:cs="Times New Roman"/>
          <w:szCs w:val="28"/>
        </w:rPr>
      </w:pPr>
      <w:r>
        <w:rPr>
          <w:rFonts w:cs="Times New Roman"/>
          <w:szCs w:val="28"/>
        </w:rPr>
        <w:t>Территориальное</w:t>
      </w:r>
      <w:r w:rsidR="003B6A9A">
        <w:rPr>
          <w:rFonts w:cs="Times New Roman"/>
          <w:szCs w:val="28"/>
        </w:rPr>
        <w:t xml:space="preserve"> управление </w:t>
      </w:r>
      <w:r>
        <w:rPr>
          <w:rFonts w:cs="Times New Roman"/>
          <w:szCs w:val="28"/>
        </w:rPr>
        <w:t>Селятино</w:t>
      </w:r>
      <w:r w:rsidR="0010022E">
        <w:rPr>
          <w:rFonts w:cs="Times New Roman"/>
          <w:szCs w:val="28"/>
        </w:rPr>
        <w:t xml:space="preserve"> Наро-Фоминского городского округа;</w:t>
      </w:r>
    </w:p>
    <w:p w:rsidR="00453F79" w:rsidRPr="007D7EC7" w:rsidRDefault="008076B1" w:rsidP="007D7EC7">
      <w:pPr>
        <w:spacing w:line="240" w:lineRule="auto"/>
        <w:rPr>
          <w:rFonts w:cs="Times New Roman"/>
          <w:szCs w:val="28"/>
        </w:rPr>
      </w:pPr>
      <w:r w:rsidRPr="007D7EC7">
        <w:rPr>
          <w:rFonts w:cs="Times New Roman"/>
          <w:szCs w:val="28"/>
        </w:rPr>
        <w:t xml:space="preserve">Экологический отдел </w:t>
      </w:r>
      <w:r w:rsidR="00453F79" w:rsidRPr="007D7EC7">
        <w:rPr>
          <w:rFonts w:cs="Times New Roman"/>
          <w:szCs w:val="28"/>
        </w:rPr>
        <w:t>Наро-Фоминского городского округа;</w:t>
      </w:r>
    </w:p>
    <w:p w:rsidR="00850927" w:rsidRPr="007D7EC7" w:rsidRDefault="00453F79" w:rsidP="007D7EC7">
      <w:pPr>
        <w:spacing w:line="240" w:lineRule="auto"/>
        <w:rPr>
          <w:rFonts w:cs="Times New Roman"/>
          <w:szCs w:val="28"/>
        </w:rPr>
      </w:pPr>
      <w:r w:rsidRPr="007D7EC7">
        <w:rPr>
          <w:rFonts w:cs="Times New Roman"/>
          <w:szCs w:val="28"/>
        </w:rPr>
        <w:t>МАУК «</w:t>
      </w:r>
      <w:r w:rsidR="00214915">
        <w:rPr>
          <w:rFonts w:cs="Times New Roman"/>
          <w:szCs w:val="28"/>
        </w:rPr>
        <w:t>ДК»</w:t>
      </w:r>
      <w:r w:rsidR="00850927" w:rsidRPr="007D7EC7">
        <w:rPr>
          <w:rFonts w:cs="Times New Roman"/>
          <w:szCs w:val="28"/>
        </w:rPr>
        <w:t xml:space="preserve"> «Мечта»</w:t>
      </w:r>
      <w:r w:rsidR="003D55EE" w:rsidRPr="007D7EC7">
        <w:rPr>
          <w:rFonts w:cs="Times New Roman"/>
          <w:szCs w:val="28"/>
        </w:rPr>
        <w:t>;</w:t>
      </w:r>
    </w:p>
    <w:p w:rsidR="00453F79" w:rsidRDefault="00C9513E" w:rsidP="007D7EC7">
      <w:pPr>
        <w:spacing w:line="240" w:lineRule="auto"/>
        <w:rPr>
          <w:rFonts w:cs="Times New Roman"/>
          <w:szCs w:val="28"/>
        </w:rPr>
      </w:pPr>
      <w:r>
        <w:rPr>
          <w:rFonts w:cs="Times New Roman"/>
          <w:szCs w:val="28"/>
        </w:rPr>
        <w:t>п</w:t>
      </w:r>
      <w:r w:rsidR="00453F79" w:rsidRPr="007D7EC7">
        <w:rPr>
          <w:rFonts w:cs="Times New Roman"/>
          <w:szCs w:val="28"/>
        </w:rPr>
        <w:t>ри поддержке депутата Московской областной Думы, члена фракции "ЕДИНАЯ РОССИЯ", Председателя Комитета по вопросам образования, культуры и туризма Олега Александровича Рожнова</w:t>
      </w:r>
    </w:p>
    <w:p w:rsidR="005A0B9E" w:rsidRDefault="005A0B9E" w:rsidP="007D7EC7">
      <w:pPr>
        <w:spacing w:line="240" w:lineRule="auto"/>
        <w:rPr>
          <w:rFonts w:cs="Times New Roman"/>
          <w:szCs w:val="28"/>
        </w:rPr>
      </w:pPr>
      <w:r>
        <w:rPr>
          <w:rFonts w:cs="Times New Roman"/>
          <w:szCs w:val="28"/>
        </w:rPr>
        <w:t xml:space="preserve">при информационной поддержке </w:t>
      </w:r>
      <w:r w:rsidRPr="005A0B9E">
        <w:rPr>
          <w:rFonts w:cs="Times New Roman"/>
          <w:szCs w:val="28"/>
        </w:rPr>
        <w:t>Комитет</w:t>
      </w:r>
      <w:r>
        <w:rPr>
          <w:rFonts w:cs="Times New Roman"/>
          <w:szCs w:val="28"/>
        </w:rPr>
        <w:t>а</w:t>
      </w:r>
      <w:r w:rsidRPr="005A0B9E">
        <w:rPr>
          <w:rFonts w:cs="Times New Roman"/>
          <w:szCs w:val="28"/>
        </w:rPr>
        <w:t xml:space="preserve"> по культуре, спорту и работе с молодёжью Администрации Наро-Фоминского городского округа Московской области;</w:t>
      </w:r>
    </w:p>
    <w:p w:rsidR="007D7EC7" w:rsidRPr="007D7EC7" w:rsidRDefault="007D7EC7" w:rsidP="007D7EC7">
      <w:pPr>
        <w:spacing w:line="240" w:lineRule="auto"/>
        <w:rPr>
          <w:rFonts w:cs="Times New Roman"/>
          <w:szCs w:val="28"/>
        </w:rPr>
      </w:pPr>
    </w:p>
    <w:p w:rsidR="00850927" w:rsidRPr="007D7EC7" w:rsidRDefault="00850927" w:rsidP="007D7EC7">
      <w:pPr>
        <w:spacing w:line="240" w:lineRule="auto"/>
        <w:rPr>
          <w:rFonts w:cs="Times New Roman"/>
          <w:szCs w:val="28"/>
        </w:rPr>
      </w:pPr>
      <w:r w:rsidRPr="007D7EC7">
        <w:rPr>
          <w:rFonts w:cs="Times New Roman"/>
          <w:szCs w:val="28"/>
        </w:rPr>
        <w:t>4. Задачи Конкурса:</w:t>
      </w:r>
    </w:p>
    <w:p w:rsidR="00850927" w:rsidRPr="007D7EC7" w:rsidRDefault="00850927" w:rsidP="007D7EC7">
      <w:pPr>
        <w:spacing w:line="240" w:lineRule="auto"/>
        <w:rPr>
          <w:rFonts w:cs="Times New Roman"/>
          <w:szCs w:val="28"/>
        </w:rPr>
      </w:pPr>
      <w:r w:rsidRPr="007D7EC7">
        <w:rPr>
          <w:rFonts w:cs="Times New Roman"/>
          <w:szCs w:val="28"/>
        </w:rPr>
        <w:t>поддержка и пропаганда разнообразных форм досуга молодежи;</w:t>
      </w:r>
    </w:p>
    <w:p w:rsidR="00850927" w:rsidRPr="007D7EC7" w:rsidRDefault="00850927" w:rsidP="007D7EC7">
      <w:pPr>
        <w:spacing w:line="240" w:lineRule="auto"/>
        <w:rPr>
          <w:rFonts w:cs="Times New Roman"/>
          <w:szCs w:val="28"/>
        </w:rPr>
      </w:pPr>
      <w:r w:rsidRPr="007D7EC7">
        <w:rPr>
          <w:rFonts w:cs="Times New Roman"/>
          <w:szCs w:val="28"/>
        </w:rPr>
        <w:t>выявление и поддержка творческой молодежи, открытие новых имен и талантов;</w:t>
      </w:r>
    </w:p>
    <w:p w:rsidR="00850927" w:rsidRPr="007D7EC7" w:rsidRDefault="00850927" w:rsidP="007D7EC7">
      <w:pPr>
        <w:spacing w:line="240" w:lineRule="auto"/>
        <w:rPr>
          <w:rFonts w:cs="Times New Roman"/>
          <w:szCs w:val="28"/>
        </w:rPr>
      </w:pPr>
      <w:r w:rsidRPr="007D7EC7">
        <w:rPr>
          <w:rFonts w:cs="Times New Roman"/>
          <w:szCs w:val="28"/>
        </w:rPr>
        <w:t xml:space="preserve">реализация </w:t>
      </w:r>
      <w:r w:rsidR="00C9513E">
        <w:rPr>
          <w:rFonts w:cs="Times New Roman"/>
          <w:szCs w:val="28"/>
        </w:rPr>
        <w:t xml:space="preserve">новых форм работы с молодежью, </w:t>
      </w:r>
      <w:r w:rsidRPr="007D7EC7">
        <w:rPr>
          <w:rFonts w:cs="Times New Roman"/>
          <w:szCs w:val="28"/>
        </w:rPr>
        <w:t>взаимодействие с представителями субкульт</w:t>
      </w:r>
      <w:r w:rsidR="00EB7711" w:rsidRPr="007D7EC7">
        <w:rPr>
          <w:rFonts w:cs="Times New Roman"/>
          <w:szCs w:val="28"/>
        </w:rPr>
        <w:t>ур, неформальны</w:t>
      </w:r>
      <w:r w:rsidRPr="007D7EC7">
        <w:rPr>
          <w:rFonts w:cs="Times New Roman"/>
          <w:szCs w:val="28"/>
        </w:rPr>
        <w:t>х творческих объединений для развития социальной активности молодого поколения;</w:t>
      </w:r>
    </w:p>
    <w:p w:rsidR="00850927" w:rsidRPr="007D7EC7" w:rsidRDefault="00C9513E" w:rsidP="007D7EC7">
      <w:pPr>
        <w:spacing w:line="240" w:lineRule="auto"/>
        <w:rPr>
          <w:rFonts w:cs="Times New Roman"/>
          <w:szCs w:val="28"/>
        </w:rPr>
      </w:pPr>
      <w:r>
        <w:rPr>
          <w:rFonts w:cs="Times New Roman"/>
          <w:szCs w:val="28"/>
        </w:rPr>
        <w:t>благоустройство</w:t>
      </w:r>
      <w:r w:rsidR="00850927" w:rsidRPr="007D7EC7">
        <w:rPr>
          <w:rFonts w:cs="Times New Roman"/>
          <w:szCs w:val="28"/>
        </w:rPr>
        <w:t xml:space="preserve"> городской среды;</w:t>
      </w:r>
    </w:p>
    <w:p w:rsidR="00C9513E" w:rsidRDefault="00C9513E" w:rsidP="007D7EC7">
      <w:pPr>
        <w:spacing w:line="240" w:lineRule="auto"/>
        <w:rPr>
          <w:rFonts w:cs="Times New Roman"/>
          <w:szCs w:val="28"/>
        </w:rPr>
      </w:pPr>
      <w:r>
        <w:rPr>
          <w:rFonts w:cs="Times New Roman"/>
          <w:szCs w:val="28"/>
        </w:rPr>
        <w:t>создание</w:t>
      </w:r>
      <w:r w:rsidR="00850927" w:rsidRPr="007D7EC7">
        <w:rPr>
          <w:rFonts w:cs="Times New Roman"/>
          <w:szCs w:val="28"/>
        </w:rPr>
        <w:t xml:space="preserve"> комфортной городской </w:t>
      </w:r>
      <w:r>
        <w:rPr>
          <w:rFonts w:cs="Times New Roman"/>
          <w:szCs w:val="28"/>
        </w:rPr>
        <w:t>среды, привлечение</w:t>
      </w:r>
      <w:r w:rsidR="00850927" w:rsidRPr="007D7EC7">
        <w:rPr>
          <w:rFonts w:cs="Times New Roman"/>
          <w:szCs w:val="28"/>
        </w:rPr>
        <w:t xml:space="preserve"> молодежи к участию в благоустройстве и </w:t>
      </w:r>
      <w:r>
        <w:rPr>
          <w:rFonts w:cs="Times New Roman"/>
          <w:szCs w:val="28"/>
        </w:rPr>
        <w:t>художественном оформлении посёлка;</w:t>
      </w:r>
      <w:r w:rsidR="00850927" w:rsidRPr="007D7EC7">
        <w:rPr>
          <w:rFonts w:cs="Times New Roman"/>
          <w:szCs w:val="28"/>
        </w:rPr>
        <w:t xml:space="preserve"> </w:t>
      </w:r>
    </w:p>
    <w:p w:rsidR="00850927" w:rsidRPr="007D7EC7" w:rsidRDefault="00C9513E" w:rsidP="007D7EC7">
      <w:pPr>
        <w:spacing w:line="240" w:lineRule="auto"/>
        <w:rPr>
          <w:rFonts w:cs="Times New Roman"/>
          <w:szCs w:val="28"/>
        </w:rPr>
      </w:pPr>
      <w:r>
        <w:rPr>
          <w:rFonts w:cs="Times New Roman"/>
          <w:szCs w:val="28"/>
        </w:rPr>
        <w:t>формирование</w:t>
      </w:r>
      <w:r w:rsidR="00850927" w:rsidRPr="007D7EC7">
        <w:rPr>
          <w:rFonts w:cs="Times New Roman"/>
          <w:szCs w:val="28"/>
        </w:rPr>
        <w:t xml:space="preserve"> активной жизненной позиции у молодых граждан и пропаганды позитивных примеров использования граффити.</w:t>
      </w:r>
    </w:p>
    <w:p w:rsidR="008076B1" w:rsidRPr="007D7EC7" w:rsidRDefault="008076B1" w:rsidP="007D7EC7">
      <w:pPr>
        <w:spacing w:line="240" w:lineRule="auto"/>
        <w:rPr>
          <w:rFonts w:cs="Times New Roman"/>
          <w:szCs w:val="28"/>
        </w:rPr>
      </w:pPr>
    </w:p>
    <w:p w:rsidR="008076B1" w:rsidRPr="007D7EC7" w:rsidRDefault="008076B1" w:rsidP="007D7EC7">
      <w:pPr>
        <w:spacing w:line="240" w:lineRule="auto"/>
        <w:jc w:val="center"/>
        <w:rPr>
          <w:rFonts w:cs="Times New Roman"/>
          <w:b/>
          <w:szCs w:val="28"/>
        </w:rPr>
      </w:pPr>
      <w:r w:rsidRPr="007D7EC7">
        <w:rPr>
          <w:rFonts w:cs="Times New Roman"/>
          <w:b/>
          <w:szCs w:val="28"/>
          <w:lang w:val="en-US"/>
        </w:rPr>
        <w:t>II</w:t>
      </w:r>
      <w:r w:rsidRPr="007D7EC7">
        <w:rPr>
          <w:rFonts w:cs="Times New Roman"/>
          <w:b/>
          <w:szCs w:val="28"/>
        </w:rPr>
        <w:t>. Темы конкурса</w:t>
      </w:r>
    </w:p>
    <w:p w:rsidR="005310BC" w:rsidRPr="007D7EC7" w:rsidRDefault="005310BC" w:rsidP="007D7EC7">
      <w:pPr>
        <w:spacing w:line="240" w:lineRule="auto"/>
        <w:rPr>
          <w:rFonts w:cs="Times New Roman"/>
          <w:szCs w:val="28"/>
        </w:rPr>
      </w:pPr>
      <w:r w:rsidRPr="007D7EC7">
        <w:rPr>
          <w:rFonts w:cs="Times New Roman"/>
          <w:szCs w:val="28"/>
        </w:rPr>
        <w:t>5. Темы Конкурса:</w:t>
      </w:r>
    </w:p>
    <w:p w:rsidR="00DF43E7" w:rsidRPr="007D7EC7" w:rsidRDefault="00555FD8" w:rsidP="007D7EC7">
      <w:pPr>
        <w:pStyle w:val="a3"/>
        <w:numPr>
          <w:ilvl w:val="1"/>
          <w:numId w:val="3"/>
        </w:numPr>
        <w:spacing w:line="240" w:lineRule="auto"/>
        <w:ind w:left="0" w:firstLine="709"/>
        <w:rPr>
          <w:rFonts w:cs="Times New Roman"/>
          <w:szCs w:val="28"/>
        </w:rPr>
      </w:pPr>
      <w:r w:rsidRPr="007D7EC7">
        <w:rPr>
          <w:rFonts w:cs="Times New Roman"/>
          <w:szCs w:val="28"/>
        </w:rPr>
        <w:t>«</w:t>
      </w:r>
      <w:r w:rsidR="008076B1" w:rsidRPr="007D7EC7">
        <w:rPr>
          <w:rFonts w:cs="Times New Roman"/>
          <w:szCs w:val="28"/>
        </w:rPr>
        <w:t xml:space="preserve">Невероятные </w:t>
      </w:r>
      <w:r w:rsidR="00D50846">
        <w:rPr>
          <w:rFonts w:cs="Times New Roman"/>
          <w:szCs w:val="28"/>
        </w:rPr>
        <w:t>технологии в области раздельного сбора отходов</w:t>
      </w:r>
      <w:r w:rsidRPr="007D7EC7">
        <w:rPr>
          <w:rFonts w:cs="Times New Roman"/>
          <w:szCs w:val="28"/>
        </w:rPr>
        <w:t>»</w:t>
      </w:r>
      <w:r w:rsidR="009D2C53" w:rsidRPr="007D7EC7">
        <w:rPr>
          <w:rFonts w:cs="Times New Roman"/>
          <w:szCs w:val="28"/>
        </w:rPr>
        <w:t xml:space="preserve"> </w:t>
      </w:r>
      <w:r w:rsidRPr="007D7EC7">
        <w:rPr>
          <w:rFonts w:cs="Times New Roman"/>
          <w:szCs w:val="28"/>
        </w:rPr>
        <w:t xml:space="preserve">- </w:t>
      </w:r>
      <w:r w:rsidR="008076B1" w:rsidRPr="007D7EC7">
        <w:rPr>
          <w:rFonts w:cs="Times New Roman"/>
          <w:szCs w:val="28"/>
        </w:rPr>
        <w:t>выдуманн</w:t>
      </w:r>
      <w:r w:rsidRPr="007D7EC7">
        <w:rPr>
          <w:rFonts w:cs="Times New Roman"/>
          <w:szCs w:val="28"/>
        </w:rPr>
        <w:t>ые</w:t>
      </w:r>
      <w:r w:rsidR="008076B1" w:rsidRPr="007D7EC7">
        <w:rPr>
          <w:rFonts w:cs="Times New Roman"/>
          <w:szCs w:val="28"/>
        </w:rPr>
        <w:t xml:space="preserve"> </w:t>
      </w:r>
      <w:r w:rsidR="006D68D2" w:rsidRPr="007D7EC7">
        <w:rPr>
          <w:rFonts w:cs="Times New Roman"/>
          <w:szCs w:val="28"/>
        </w:rPr>
        <w:t xml:space="preserve">инновационные </w:t>
      </w:r>
      <w:r w:rsidRPr="007D7EC7">
        <w:rPr>
          <w:rFonts w:cs="Times New Roman"/>
          <w:szCs w:val="28"/>
        </w:rPr>
        <w:t>технологии</w:t>
      </w:r>
      <w:r w:rsidR="00CA7B0C">
        <w:rPr>
          <w:rFonts w:cs="Times New Roman"/>
          <w:szCs w:val="28"/>
        </w:rPr>
        <w:t xml:space="preserve"> в области </w:t>
      </w:r>
      <w:r w:rsidR="00D50846">
        <w:rPr>
          <w:rFonts w:cs="Times New Roman"/>
          <w:szCs w:val="28"/>
        </w:rPr>
        <w:t>раздельного сбора отходов</w:t>
      </w:r>
      <w:r w:rsidR="006D68D2" w:rsidRPr="007D7EC7">
        <w:rPr>
          <w:rFonts w:cs="Times New Roman"/>
          <w:szCs w:val="28"/>
        </w:rPr>
        <w:t>, которые</w:t>
      </w:r>
      <w:r w:rsidR="008076B1" w:rsidRPr="007D7EC7">
        <w:rPr>
          <w:rFonts w:cs="Times New Roman"/>
          <w:szCs w:val="28"/>
        </w:rPr>
        <w:t xml:space="preserve"> могл</w:t>
      </w:r>
      <w:r w:rsidRPr="007D7EC7">
        <w:rPr>
          <w:rFonts w:cs="Times New Roman"/>
          <w:szCs w:val="28"/>
        </w:rPr>
        <w:t xml:space="preserve">и </w:t>
      </w:r>
      <w:r w:rsidR="008076B1" w:rsidRPr="007D7EC7">
        <w:rPr>
          <w:rFonts w:cs="Times New Roman"/>
          <w:szCs w:val="28"/>
        </w:rPr>
        <w:t>бы существовать в будущем</w:t>
      </w:r>
      <w:r w:rsidR="006D68D2" w:rsidRPr="007D7EC7">
        <w:rPr>
          <w:rFonts w:cs="Times New Roman"/>
          <w:szCs w:val="28"/>
        </w:rPr>
        <w:t>,</w:t>
      </w:r>
      <w:r w:rsidR="008076B1" w:rsidRPr="007D7EC7">
        <w:rPr>
          <w:rFonts w:cs="Times New Roman"/>
          <w:szCs w:val="28"/>
        </w:rPr>
        <w:t xml:space="preserve"> или</w:t>
      </w:r>
      <w:r w:rsidR="00EB7711" w:rsidRPr="007D7EC7">
        <w:rPr>
          <w:rFonts w:cs="Times New Roman"/>
          <w:szCs w:val="28"/>
        </w:rPr>
        <w:t xml:space="preserve"> автор</w:t>
      </w:r>
      <w:r w:rsidR="008076B1" w:rsidRPr="007D7EC7">
        <w:rPr>
          <w:rFonts w:cs="Times New Roman"/>
          <w:szCs w:val="28"/>
        </w:rPr>
        <w:t xml:space="preserve"> </w:t>
      </w:r>
      <w:r w:rsidRPr="007D7EC7">
        <w:rPr>
          <w:rFonts w:cs="Times New Roman"/>
          <w:szCs w:val="28"/>
        </w:rPr>
        <w:t>хотел</w:t>
      </w:r>
      <w:r w:rsidR="008076B1" w:rsidRPr="007D7EC7">
        <w:rPr>
          <w:rFonts w:cs="Times New Roman"/>
          <w:szCs w:val="28"/>
        </w:rPr>
        <w:t>, чтобы</w:t>
      </w:r>
      <w:r w:rsidR="006D68D2" w:rsidRPr="007D7EC7">
        <w:rPr>
          <w:rFonts w:cs="Times New Roman"/>
          <w:szCs w:val="28"/>
        </w:rPr>
        <w:t xml:space="preserve"> они</w:t>
      </w:r>
      <w:r w:rsidR="008076B1" w:rsidRPr="007D7EC7">
        <w:rPr>
          <w:rFonts w:cs="Times New Roman"/>
          <w:szCs w:val="28"/>
        </w:rPr>
        <w:t xml:space="preserve"> </w:t>
      </w:r>
      <w:r w:rsidRPr="007D7EC7">
        <w:rPr>
          <w:rFonts w:cs="Times New Roman"/>
          <w:szCs w:val="28"/>
        </w:rPr>
        <w:t xml:space="preserve">существовали (работы, </w:t>
      </w:r>
      <w:r w:rsidR="008076B1" w:rsidRPr="007D7EC7">
        <w:rPr>
          <w:rFonts w:cs="Times New Roman"/>
          <w:szCs w:val="28"/>
        </w:rPr>
        <w:t>посвященны</w:t>
      </w:r>
      <w:r w:rsidRPr="007D7EC7">
        <w:rPr>
          <w:rFonts w:cs="Times New Roman"/>
          <w:szCs w:val="28"/>
        </w:rPr>
        <w:t>е</w:t>
      </w:r>
      <w:r w:rsidR="006D68D2" w:rsidRPr="007D7EC7">
        <w:rPr>
          <w:rFonts w:cs="Times New Roman"/>
          <w:szCs w:val="28"/>
        </w:rPr>
        <w:t xml:space="preserve"> Году н</w:t>
      </w:r>
      <w:r w:rsidR="008076B1" w:rsidRPr="007D7EC7">
        <w:rPr>
          <w:rFonts w:cs="Times New Roman"/>
          <w:szCs w:val="28"/>
        </w:rPr>
        <w:t>ауки и технологий)</w:t>
      </w:r>
      <w:r w:rsidR="00D764D9" w:rsidRPr="007D7EC7">
        <w:rPr>
          <w:rFonts w:cs="Times New Roman"/>
          <w:szCs w:val="28"/>
        </w:rPr>
        <w:t>;</w:t>
      </w:r>
    </w:p>
    <w:p w:rsidR="00D764D9" w:rsidRPr="007D7EC7" w:rsidRDefault="00493F36" w:rsidP="007D7EC7">
      <w:pPr>
        <w:pStyle w:val="a3"/>
        <w:numPr>
          <w:ilvl w:val="1"/>
          <w:numId w:val="3"/>
        </w:numPr>
        <w:spacing w:line="240" w:lineRule="auto"/>
        <w:ind w:left="0" w:firstLine="709"/>
        <w:rPr>
          <w:rFonts w:cs="Times New Roman"/>
          <w:szCs w:val="28"/>
        </w:rPr>
      </w:pPr>
      <w:r w:rsidRPr="007D7EC7">
        <w:rPr>
          <w:rFonts w:cs="Times New Roman"/>
          <w:szCs w:val="28"/>
        </w:rPr>
        <w:lastRenderedPageBreak/>
        <w:t>«Обновленные герои мультфильмов</w:t>
      </w:r>
      <w:r w:rsidR="000C73AD">
        <w:rPr>
          <w:rFonts w:cs="Times New Roman"/>
          <w:szCs w:val="28"/>
        </w:rPr>
        <w:t xml:space="preserve"> в спортивной тематике</w:t>
      </w:r>
      <w:r w:rsidRPr="007D7EC7">
        <w:rPr>
          <w:rFonts w:cs="Times New Roman"/>
          <w:szCs w:val="28"/>
        </w:rPr>
        <w:t xml:space="preserve">» - </w:t>
      </w:r>
      <w:r w:rsidR="00A16178" w:rsidRPr="007D7EC7">
        <w:rPr>
          <w:rFonts w:cs="Times New Roman"/>
          <w:szCs w:val="28"/>
        </w:rPr>
        <w:t>герои «Союзмул</w:t>
      </w:r>
      <w:r w:rsidR="00242408">
        <w:rPr>
          <w:rFonts w:cs="Times New Roman"/>
          <w:szCs w:val="28"/>
        </w:rPr>
        <w:t>ьтфильма» в современной редакци</w:t>
      </w:r>
      <w:r w:rsidR="00132302">
        <w:rPr>
          <w:rFonts w:cs="Times New Roman"/>
          <w:szCs w:val="28"/>
        </w:rPr>
        <w:t>и</w:t>
      </w:r>
      <w:r w:rsidR="00A16178" w:rsidRPr="007D7EC7">
        <w:rPr>
          <w:rFonts w:cs="Times New Roman"/>
          <w:szCs w:val="28"/>
        </w:rPr>
        <w:t xml:space="preserve"> (работы, посвященные 85-летию </w:t>
      </w:r>
      <w:r w:rsidR="00C9513E">
        <w:rPr>
          <w:rFonts w:cs="Times New Roman"/>
          <w:szCs w:val="28"/>
        </w:rPr>
        <w:t xml:space="preserve">основания </w:t>
      </w:r>
      <w:r w:rsidR="00A16178" w:rsidRPr="007D7EC7">
        <w:rPr>
          <w:rFonts w:cs="Times New Roman"/>
          <w:szCs w:val="28"/>
        </w:rPr>
        <w:t>«Союзмультфильма»)</w:t>
      </w:r>
      <w:r w:rsidR="00EB7711" w:rsidRPr="007D7EC7">
        <w:rPr>
          <w:rFonts w:cs="Times New Roman"/>
          <w:szCs w:val="28"/>
        </w:rPr>
        <w:t>;</w:t>
      </w:r>
    </w:p>
    <w:p w:rsidR="008F6280" w:rsidRDefault="008F6280" w:rsidP="007D7EC7">
      <w:pPr>
        <w:pStyle w:val="a3"/>
        <w:numPr>
          <w:ilvl w:val="1"/>
          <w:numId w:val="3"/>
        </w:numPr>
        <w:spacing w:line="240" w:lineRule="auto"/>
        <w:ind w:left="0" w:firstLine="709"/>
        <w:rPr>
          <w:rFonts w:cs="Times New Roman"/>
          <w:szCs w:val="28"/>
        </w:rPr>
      </w:pPr>
      <w:r w:rsidRPr="007D7EC7">
        <w:rPr>
          <w:rFonts w:cs="Times New Roman"/>
          <w:szCs w:val="28"/>
        </w:rPr>
        <w:t>«Город мечты»</w:t>
      </w:r>
      <w:r w:rsidR="00004E7A">
        <w:rPr>
          <w:rFonts w:cs="Times New Roman"/>
          <w:szCs w:val="28"/>
        </w:rPr>
        <w:t xml:space="preserve"> -</w:t>
      </w:r>
      <w:r w:rsidR="007378B4">
        <w:rPr>
          <w:rFonts w:cs="Times New Roman"/>
          <w:szCs w:val="28"/>
        </w:rPr>
        <w:t xml:space="preserve"> </w:t>
      </w:r>
      <w:r w:rsidR="00082AAB">
        <w:rPr>
          <w:rFonts w:cs="Times New Roman"/>
          <w:szCs w:val="28"/>
        </w:rPr>
        <w:t xml:space="preserve">авторское виденье </w:t>
      </w:r>
      <w:r w:rsidR="00C9513E">
        <w:rPr>
          <w:rFonts w:cs="Times New Roman"/>
          <w:szCs w:val="28"/>
        </w:rPr>
        <w:t xml:space="preserve">посёлка </w:t>
      </w:r>
      <w:r w:rsidR="00082AAB">
        <w:rPr>
          <w:rFonts w:cs="Times New Roman"/>
          <w:szCs w:val="28"/>
        </w:rPr>
        <w:t xml:space="preserve">Селятино </w:t>
      </w:r>
      <w:r w:rsidR="00D06CD4">
        <w:rPr>
          <w:rFonts w:cs="Times New Roman"/>
          <w:szCs w:val="28"/>
        </w:rPr>
        <w:t xml:space="preserve">в будущем </w:t>
      </w:r>
      <w:r w:rsidR="00082AAB">
        <w:rPr>
          <w:rFonts w:cs="Times New Roman"/>
          <w:szCs w:val="28"/>
        </w:rPr>
        <w:t>(</w:t>
      </w:r>
      <w:r w:rsidR="007378B4">
        <w:rPr>
          <w:rFonts w:cs="Times New Roman"/>
          <w:szCs w:val="28"/>
        </w:rPr>
        <w:t>работы,</w:t>
      </w:r>
      <w:r w:rsidR="00004E7A">
        <w:rPr>
          <w:rFonts w:cs="Times New Roman"/>
          <w:szCs w:val="28"/>
        </w:rPr>
        <w:t xml:space="preserve"> </w:t>
      </w:r>
      <w:r w:rsidR="005260DD">
        <w:rPr>
          <w:rFonts w:cs="Times New Roman"/>
          <w:szCs w:val="28"/>
        </w:rPr>
        <w:t>посвященные</w:t>
      </w:r>
      <w:r w:rsidR="007378B4">
        <w:rPr>
          <w:rFonts w:cs="Times New Roman"/>
          <w:szCs w:val="28"/>
        </w:rPr>
        <w:t xml:space="preserve"> 65-летию рабочего поселка Селятино</w:t>
      </w:r>
      <w:r w:rsidR="00082AAB">
        <w:rPr>
          <w:rFonts w:cs="Times New Roman"/>
          <w:szCs w:val="28"/>
        </w:rPr>
        <w:t>)</w:t>
      </w:r>
      <w:r w:rsidR="00EB7711" w:rsidRPr="007D7EC7">
        <w:rPr>
          <w:rFonts w:cs="Times New Roman"/>
          <w:szCs w:val="28"/>
        </w:rPr>
        <w:t>.</w:t>
      </w:r>
    </w:p>
    <w:p w:rsidR="007D7EC7" w:rsidRPr="005260DD" w:rsidRDefault="007D7EC7" w:rsidP="005260DD">
      <w:pPr>
        <w:spacing w:line="240" w:lineRule="auto"/>
        <w:ind w:firstLine="0"/>
        <w:rPr>
          <w:rFonts w:cs="Times New Roman"/>
          <w:b/>
          <w:szCs w:val="28"/>
        </w:rPr>
      </w:pPr>
    </w:p>
    <w:p w:rsidR="002D5A0B" w:rsidRPr="007D7EC7" w:rsidRDefault="007D7EC7" w:rsidP="005260DD">
      <w:pPr>
        <w:pStyle w:val="a3"/>
        <w:spacing w:line="240" w:lineRule="auto"/>
        <w:ind w:left="709" w:firstLine="0"/>
        <w:jc w:val="center"/>
        <w:rPr>
          <w:rFonts w:cs="Times New Roman"/>
          <w:b/>
          <w:szCs w:val="28"/>
        </w:rPr>
      </w:pPr>
      <w:r w:rsidRPr="007D7EC7">
        <w:rPr>
          <w:rFonts w:cs="Times New Roman"/>
          <w:b/>
          <w:szCs w:val="28"/>
          <w:lang w:val="en-US"/>
        </w:rPr>
        <w:t>III</w:t>
      </w:r>
      <w:r w:rsidRPr="007D7EC7">
        <w:rPr>
          <w:rFonts w:cs="Times New Roman"/>
          <w:b/>
          <w:szCs w:val="28"/>
        </w:rPr>
        <w:t>. Этапы и сроки проведения Конкурса</w:t>
      </w:r>
    </w:p>
    <w:p w:rsidR="005310BC" w:rsidRPr="007D7EC7" w:rsidRDefault="004265BF" w:rsidP="007D7EC7">
      <w:pPr>
        <w:spacing w:line="240" w:lineRule="auto"/>
        <w:rPr>
          <w:rFonts w:cs="Times New Roman"/>
          <w:szCs w:val="28"/>
        </w:rPr>
      </w:pPr>
      <w:r w:rsidRPr="007D7EC7">
        <w:rPr>
          <w:rFonts w:cs="Times New Roman"/>
          <w:szCs w:val="28"/>
        </w:rPr>
        <w:t xml:space="preserve">6. Конкурс проводится с </w:t>
      </w:r>
      <w:r w:rsidR="00A91B02">
        <w:rPr>
          <w:rFonts w:cs="Times New Roman"/>
          <w:szCs w:val="28"/>
        </w:rPr>
        <w:t>26</w:t>
      </w:r>
      <w:r w:rsidR="005310BC" w:rsidRPr="007D7EC7">
        <w:rPr>
          <w:rFonts w:cs="Times New Roman"/>
          <w:szCs w:val="28"/>
        </w:rPr>
        <w:t xml:space="preserve"> </w:t>
      </w:r>
      <w:r w:rsidRPr="007D7EC7">
        <w:rPr>
          <w:rFonts w:cs="Times New Roman"/>
          <w:szCs w:val="28"/>
        </w:rPr>
        <w:t>июля</w:t>
      </w:r>
      <w:r w:rsidR="005310BC" w:rsidRPr="007D7EC7">
        <w:rPr>
          <w:rFonts w:cs="Times New Roman"/>
          <w:szCs w:val="28"/>
        </w:rPr>
        <w:t xml:space="preserve"> по </w:t>
      </w:r>
      <w:r w:rsidRPr="007D7EC7">
        <w:rPr>
          <w:rFonts w:cs="Times New Roman"/>
          <w:szCs w:val="28"/>
        </w:rPr>
        <w:t>4 сентября 2021</w:t>
      </w:r>
      <w:r w:rsidR="005310BC" w:rsidRPr="007D7EC7">
        <w:rPr>
          <w:rFonts w:cs="Times New Roman"/>
          <w:szCs w:val="28"/>
        </w:rPr>
        <w:t xml:space="preserve"> года в несколько этапов:</w:t>
      </w:r>
    </w:p>
    <w:p w:rsidR="005310BC" w:rsidRPr="007D7EC7" w:rsidRDefault="00A4355F" w:rsidP="007D7EC7">
      <w:pPr>
        <w:spacing w:line="240" w:lineRule="auto"/>
        <w:rPr>
          <w:rFonts w:cs="Times New Roman"/>
          <w:szCs w:val="28"/>
        </w:rPr>
      </w:pPr>
      <w:r w:rsidRPr="007D7EC7">
        <w:rPr>
          <w:rFonts w:cs="Times New Roman"/>
          <w:szCs w:val="28"/>
        </w:rPr>
        <w:t xml:space="preserve">6.1. </w:t>
      </w:r>
      <w:r w:rsidR="003A2FD2" w:rsidRPr="007D7EC7">
        <w:rPr>
          <w:rFonts w:cs="Times New Roman"/>
          <w:szCs w:val="28"/>
        </w:rPr>
        <w:t xml:space="preserve"> </w:t>
      </w:r>
      <w:r w:rsidR="005310BC" w:rsidRPr="007D7EC7">
        <w:rPr>
          <w:rFonts w:cs="Times New Roman"/>
          <w:szCs w:val="28"/>
        </w:rPr>
        <w:t>I этап:</w:t>
      </w:r>
      <w:r w:rsidR="006A3225">
        <w:rPr>
          <w:rFonts w:cs="Times New Roman"/>
          <w:szCs w:val="28"/>
        </w:rPr>
        <w:t xml:space="preserve"> 26</w:t>
      </w:r>
      <w:r w:rsidR="003A2FD2" w:rsidRPr="007D7EC7">
        <w:rPr>
          <w:rFonts w:cs="Times New Roman"/>
          <w:szCs w:val="28"/>
        </w:rPr>
        <w:t>.07.2021 –</w:t>
      </w:r>
      <w:r w:rsidR="00885069">
        <w:rPr>
          <w:rFonts w:cs="Times New Roman"/>
          <w:szCs w:val="28"/>
        </w:rPr>
        <w:t xml:space="preserve"> 22</w:t>
      </w:r>
      <w:r w:rsidR="003A2FD2" w:rsidRPr="007D7EC7">
        <w:rPr>
          <w:rFonts w:cs="Times New Roman"/>
          <w:szCs w:val="28"/>
        </w:rPr>
        <w:t>.08.2021</w:t>
      </w:r>
      <w:r w:rsidR="005310BC" w:rsidRPr="007D7EC7">
        <w:rPr>
          <w:rFonts w:cs="Times New Roman"/>
          <w:szCs w:val="28"/>
        </w:rPr>
        <w:t xml:space="preserve"> гг. - </w:t>
      </w:r>
      <w:r w:rsidR="003A2FD2" w:rsidRPr="007D7EC7">
        <w:rPr>
          <w:rFonts w:cs="Times New Roman"/>
          <w:szCs w:val="28"/>
        </w:rPr>
        <w:t xml:space="preserve">подача анкет и эскизов рисунков </w:t>
      </w:r>
      <w:r w:rsidR="005310BC" w:rsidRPr="007D7EC7">
        <w:rPr>
          <w:rFonts w:cs="Times New Roman"/>
          <w:szCs w:val="28"/>
        </w:rPr>
        <w:t>участниками Конкурса</w:t>
      </w:r>
      <w:r w:rsidR="005A25E3" w:rsidRPr="007D7EC7">
        <w:rPr>
          <w:rFonts w:cs="Times New Roman"/>
          <w:szCs w:val="28"/>
        </w:rPr>
        <w:t xml:space="preserve"> на электронную почту МАУК «ДК</w:t>
      </w:r>
      <w:r w:rsidR="00214915">
        <w:rPr>
          <w:rFonts w:cs="Times New Roman"/>
          <w:szCs w:val="28"/>
        </w:rPr>
        <w:t>»</w:t>
      </w:r>
      <w:r w:rsidR="005A25E3" w:rsidRPr="007D7EC7">
        <w:rPr>
          <w:rFonts w:cs="Times New Roman"/>
          <w:szCs w:val="28"/>
        </w:rPr>
        <w:t xml:space="preserve"> «Мечта»</w:t>
      </w:r>
      <w:r w:rsidR="005310BC" w:rsidRPr="007D7EC7">
        <w:rPr>
          <w:rFonts w:cs="Times New Roman"/>
          <w:szCs w:val="28"/>
        </w:rPr>
        <w:t>;</w:t>
      </w:r>
    </w:p>
    <w:p w:rsidR="005310BC" w:rsidRPr="007D7EC7" w:rsidRDefault="00A4355F" w:rsidP="007D7EC7">
      <w:pPr>
        <w:spacing w:line="240" w:lineRule="auto"/>
        <w:rPr>
          <w:rFonts w:cs="Times New Roman"/>
          <w:szCs w:val="28"/>
        </w:rPr>
      </w:pPr>
      <w:r w:rsidRPr="007D7EC7">
        <w:rPr>
          <w:rFonts w:cs="Times New Roman"/>
          <w:szCs w:val="28"/>
        </w:rPr>
        <w:t xml:space="preserve">6.2. </w:t>
      </w:r>
      <w:r w:rsidR="00885069">
        <w:rPr>
          <w:rFonts w:cs="Times New Roman"/>
          <w:szCs w:val="28"/>
        </w:rPr>
        <w:t xml:space="preserve"> II этап: 23</w:t>
      </w:r>
      <w:r w:rsidR="003A2FD2" w:rsidRPr="007D7EC7">
        <w:rPr>
          <w:rFonts w:cs="Times New Roman"/>
          <w:szCs w:val="28"/>
        </w:rPr>
        <w:t>.08.2021</w:t>
      </w:r>
      <w:r w:rsidR="005310BC" w:rsidRPr="007D7EC7">
        <w:rPr>
          <w:rFonts w:cs="Times New Roman"/>
          <w:szCs w:val="28"/>
        </w:rPr>
        <w:t xml:space="preserve"> </w:t>
      </w:r>
      <w:r w:rsidR="003A2FD2" w:rsidRPr="007D7EC7">
        <w:rPr>
          <w:rFonts w:cs="Times New Roman"/>
          <w:szCs w:val="28"/>
        </w:rPr>
        <w:t>–</w:t>
      </w:r>
      <w:r w:rsidR="005310BC" w:rsidRPr="007D7EC7">
        <w:rPr>
          <w:rFonts w:cs="Times New Roman"/>
          <w:szCs w:val="28"/>
        </w:rPr>
        <w:t xml:space="preserve"> </w:t>
      </w:r>
      <w:r w:rsidR="00885069">
        <w:rPr>
          <w:rFonts w:cs="Times New Roman"/>
          <w:szCs w:val="28"/>
        </w:rPr>
        <w:t>29</w:t>
      </w:r>
      <w:r w:rsidR="003A2FD2" w:rsidRPr="007D7EC7">
        <w:rPr>
          <w:rFonts w:cs="Times New Roman"/>
          <w:szCs w:val="28"/>
        </w:rPr>
        <w:t xml:space="preserve">.08.2021 гг. - отбор конкурсных эскизов </w:t>
      </w:r>
      <w:r w:rsidR="00A626F0" w:rsidRPr="007D7EC7">
        <w:rPr>
          <w:rFonts w:cs="Times New Roman"/>
          <w:szCs w:val="28"/>
        </w:rPr>
        <w:t>и определение финалистов;</w:t>
      </w:r>
    </w:p>
    <w:p w:rsidR="005310BC" w:rsidRPr="007D7EC7" w:rsidRDefault="00885069" w:rsidP="006A3225">
      <w:pPr>
        <w:spacing w:line="240" w:lineRule="auto"/>
        <w:rPr>
          <w:rFonts w:cs="Times New Roman"/>
          <w:szCs w:val="28"/>
        </w:rPr>
      </w:pPr>
      <w:r>
        <w:rPr>
          <w:rFonts w:cs="Times New Roman"/>
          <w:szCs w:val="28"/>
        </w:rPr>
        <w:t>6.3</w:t>
      </w:r>
      <w:r w:rsidR="00A4355F" w:rsidRPr="007D7EC7">
        <w:rPr>
          <w:rFonts w:cs="Times New Roman"/>
          <w:szCs w:val="28"/>
        </w:rPr>
        <w:t>.</w:t>
      </w:r>
      <w:r>
        <w:rPr>
          <w:rFonts w:cs="Times New Roman"/>
          <w:szCs w:val="28"/>
        </w:rPr>
        <w:t xml:space="preserve"> </w:t>
      </w:r>
      <w:r>
        <w:rPr>
          <w:rFonts w:cs="Times New Roman"/>
          <w:szCs w:val="28"/>
          <w:lang w:val="en-US"/>
        </w:rPr>
        <w:t>III</w:t>
      </w:r>
      <w:r w:rsidR="00405D26" w:rsidRPr="007D7EC7">
        <w:rPr>
          <w:rFonts w:cs="Times New Roman"/>
          <w:szCs w:val="28"/>
        </w:rPr>
        <w:t xml:space="preserve"> </w:t>
      </w:r>
      <w:r w:rsidR="005310BC" w:rsidRPr="007D7EC7">
        <w:rPr>
          <w:rFonts w:cs="Times New Roman"/>
          <w:szCs w:val="28"/>
        </w:rPr>
        <w:t xml:space="preserve">этап: </w:t>
      </w:r>
      <w:r w:rsidR="00242408">
        <w:rPr>
          <w:rFonts w:cs="Times New Roman"/>
          <w:szCs w:val="28"/>
        </w:rPr>
        <w:t>30.08.2021- 03.09.2021 гг.</w:t>
      </w:r>
      <w:r w:rsidR="005310BC" w:rsidRPr="007D7EC7">
        <w:rPr>
          <w:rFonts w:cs="Times New Roman"/>
          <w:szCs w:val="28"/>
        </w:rPr>
        <w:t xml:space="preserve"> </w:t>
      </w:r>
      <w:r w:rsidR="00405D26" w:rsidRPr="007D7EC7">
        <w:rPr>
          <w:rFonts w:cs="Times New Roman"/>
          <w:szCs w:val="28"/>
        </w:rPr>
        <w:t>–</w:t>
      </w:r>
      <w:r w:rsidR="005310BC" w:rsidRPr="007D7EC7">
        <w:rPr>
          <w:rFonts w:cs="Times New Roman"/>
          <w:szCs w:val="28"/>
        </w:rPr>
        <w:t xml:space="preserve"> </w:t>
      </w:r>
      <w:r w:rsidR="00405D26" w:rsidRPr="007D7EC7">
        <w:rPr>
          <w:rFonts w:cs="Times New Roman"/>
          <w:szCs w:val="28"/>
        </w:rPr>
        <w:t xml:space="preserve">оценивание жителями </w:t>
      </w:r>
      <w:r w:rsidR="00D25AE2">
        <w:rPr>
          <w:rFonts w:cs="Times New Roman"/>
          <w:szCs w:val="28"/>
        </w:rPr>
        <w:t xml:space="preserve">Наро-Фоминского городского округа </w:t>
      </w:r>
      <w:r w:rsidR="00405D26" w:rsidRPr="007D7EC7">
        <w:rPr>
          <w:rFonts w:cs="Times New Roman"/>
          <w:szCs w:val="28"/>
        </w:rPr>
        <w:t>нарисованных работ.</w:t>
      </w:r>
    </w:p>
    <w:p w:rsidR="005310BC" w:rsidRPr="007D7EC7" w:rsidRDefault="00885069" w:rsidP="007D7EC7">
      <w:pPr>
        <w:spacing w:line="240" w:lineRule="auto"/>
        <w:rPr>
          <w:rFonts w:cs="Times New Roman"/>
          <w:szCs w:val="28"/>
        </w:rPr>
      </w:pPr>
      <w:r>
        <w:rPr>
          <w:rFonts w:cs="Times New Roman"/>
          <w:szCs w:val="28"/>
        </w:rPr>
        <w:t>6.4</w:t>
      </w:r>
      <w:r w:rsidR="00A4355F" w:rsidRPr="007D7EC7">
        <w:rPr>
          <w:rFonts w:cs="Times New Roman"/>
          <w:szCs w:val="28"/>
        </w:rPr>
        <w:t xml:space="preserve">. </w:t>
      </w:r>
      <w:r>
        <w:rPr>
          <w:rFonts w:cs="Times New Roman"/>
          <w:szCs w:val="28"/>
          <w:lang w:val="en-US"/>
        </w:rPr>
        <w:t>I</w:t>
      </w:r>
      <w:r w:rsidR="005310BC" w:rsidRPr="007D7EC7">
        <w:rPr>
          <w:rFonts w:cs="Times New Roman"/>
          <w:szCs w:val="28"/>
        </w:rPr>
        <w:t>V этап:</w:t>
      </w:r>
      <w:r w:rsidR="00405D26" w:rsidRPr="007D7EC7">
        <w:rPr>
          <w:rFonts w:cs="Times New Roman"/>
          <w:szCs w:val="28"/>
        </w:rPr>
        <w:t xml:space="preserve"> 04.09.2021</w:t>
      </w:r>
      <w:r w:rsidR="005310BC" w:rsidRPr="007D7EC7">
        <w:rPr>
          <w:rFonts w:cs="Times New Roman"/>
          <w:szCs w:val="28"/>
        </w:rPr>
        <w:t>- подведение итогов Конкурса.</w:t>
      </w:r>
    </w:p>
    <w:p w:rsidR="003E1706" w:rsidRPr="007D7EC7" w:rsidRDefault="003E1706" w:rsidP="007D7EC7">
      <w:pPr>
        <w:spacing w:line="240" w:lineRule="auto"/>
        <w:jc w:val="center"/>
        <w:rPr>
          <w:rFonts w:cs="Times New Roman"/>
          <w:b/>
          <w:szCs w:val="28"/>
        </w:rPr>
      </w:pPr>
    </w:p>
    <w:p w:rsidR="003E1706" w:rsidRPr="007D7EC7" w:rsidRDefault="003E1706" w:rsidP="007D7EC7">
      <w:pPr>
        <w:spacing w:line="240" w:lineRule="auto"/>
        <w:jc w:val="center"/>
        <w:rPr>
          <w:rFonts w:cs="Times New Roman"/>
          <w:b/>
          <w:szCs w:val="28"/>
        </w:rPr>
      </w:pPr>
      <w:r w:rsidRPr="007D7EC7">
        <w:rPr>
          <w:rFonts w:cs="Times New Roman"/>
          <w:b/>
          <w:szCs w:val="28"/>
        </w:rPr>
        <w:t>IV. Условия участия в Конкурсе</w:t>
      </w:r>
    </w:p>
    <w:p w:rsidR="00DC5EBE" w:rsidRPr="007D7EC7" w:rsidRDefault="00DC5EBE" w:rsidP="007D7EC7">
      <w:pPr>
        <w:pStyle w:val="a3"/>
        <w:numPr>
          <w:ilvl w:val="0"/>
          <w:numId w:val="6"/>
        </w:numPr>
        <w:spacing w:line="240" w:lineRule="auto"/>
        <w:rPr>
          <w:rFonts w:cs="Times New Roman"/>
          <w:szCs w:val="28"/>
        </w:rPr>
      </w:pPr>
      <w:r w:rsidRPr="007D7EC7">
        <w:rPr>
          <w:rFonts w:cs="Times New Roman"/>
          <w:szCs w:val="28"/>
        </w:rPr>
        <w:t xml:space="preserve">В конкурсе могут принять участие дети, подростки и молодёжь </w:t>
      </w:r>
      <w:r w:rsidR="007D7EC7" w:rsidRPr="007D7EC7">
        <w:rPr>
          <w:rFonts w:cs="Times New Roman"/>
          <w:szCs w:val="28"/>
        </w:rPr>
        <w:t xml:space="preserve">в возрасте от </w:t>
      </w:r>
      <w:r w:rsidRPr="007D7EC7">
        <w:rPr>
          <w:rFonts w:cs="Times New Roman"/>
          <w:szCs w:val="28"/>
        </w:rPr>
        <w:t xml:space="preserve">14 до 30 лет. </w:t>
      </w:r>
    </w:p>
    <w:p w:rsidR="007D7EC7" w:rsidRPr="007D7EC7" w:rsidRDefault="007D7EC7" w:rsidP="007D7EC7">
      <w:pPr>
        <w:pStyle w:val="a3"/>
        <w:spacing w:line="240" w:lineRule="auto"/>
        <w:ind w:left="450" w:firstLine="0"/>
        <w:rPr>
          <w:rFonts w:cs="Times New Roman"/>
          <w:szCs w:val="28"/>
        </w:rPr>
      </w:pPr>
    </w:p>
    <w:p w:rsidR="003E1706" w:rsidRPr="007D7EC7" w:rsidRDefault="003E1706" w:rsidP="007D7EC7">
      <w:pPr>
        <w:spacing w:line="240" w:lineRule="auto"/>
        <w:jc w:val="center"/>
        <w:rPr>
          <w:rFonts w:cs="Times New Roman"/>
          <w:b/>
          <w:szCs w:val="28"/>
        </w:rPr>
      </w:pPr>
      <w:r w:rsidRPr="007D7EC7">
        <w:rPr>
          <w:rFonts w:cs="Times New Roman"/>
          <w:b/>
          <w:szCs w:val="28"/>
        </w:rPr>
        <w:t>V. Порядок проведения Конкурса</w:t>
      </w:r>
    </w:p>
    <w:p w:rsidR="003E1706" w:rsidRPr="007D7EC7" w:rsidRDefault="003E1706" w:rsidP="007D7EC7">
      <w:pPr>
        <w:spacing w:line="240" w:lineRule="auto"/>
        <w:rPr>
          <w:rFonts w:cs="Times New Roman"/>
          <w:szCs w:val="28"/>
        </w:rPr>
      </w:pPr>
      <w:r w:rsidRPr="007D7EC7">
        <w:rPr>
          <w:rFonts w:cs="Times New Roman"/>
          <w:szCs w:val="28"/>
        </w:rPr>
        <w:t>8. I этап.</w:t>
      </w:r>
    </w:p>
    <w:p w:rsidR="003E1706" w:rsidRPr="007D7EC7" w:rsidRDefault="00A4355F" w:rsidP="007D7EC7">
      <w:pPr>
        <w:spacing w:line="240" w:lineRule="auto"/>
        <w:rPr>
          <w:rFonts w:cs="Times New Roman"/>
          <w:szCs w:val="28"/>
        </w:rPr>
      </w:pPr>
      <w:r w:rsidRPr="007D7EC7">
        <w:rPr>
          <w:rFonts w:cs="Times New Roman"/>
          <w:szCs w:val="28"/>
        </w:rPr>
        <w:t xml:space="preserve">8.1. </w:t>
      </w:r>
      <w:r w:rsidR="003E1706" w:rsidRPr="007D7EC7">
        <w:rPr>
          <w:rFonts w:cs="Times New Roman"/>
          <w:szCs w:val="28"/>
        </w:rPr>
        <w:t xml:space="preserve"> Участники Конкурса в установленные для </w:t>
      </w:r>
      <w:r w:rsidR="002657C5">
        <w:rPr>
          <w:rFonts w:cs="Times New Roman"/>
          <w:szCs w:val="28"/>
        </w:rPr>
        <w:t>I этапа Конкурса сроки направляю</w:t>
      </w:r>
      <w:r w:rsidR="003E1706" w:rsidRPr="007D7EC7">
        <w:rPr>
          <w:rFonts w:cs="Times New Roman"/>
          <w:szCs w:val="28"/>
        </w:rPr>
        <w:t>т на электронную почту МАУК «ДК</w:t>
      </w:r>
      <w:r w:rsidR="00214915">
        <w:rPr>
          <w:rFonts w:cs="Times New Roman"/>
          <w:szCs w:val="28"/>
        </w:rPr>
        <w:t>»</w:t>
      </w:r>
      <w:r w:rsidR="003E1706" w:rsidRPr="007D7EC7">
        <w:rPr>
          <w:rFonts w:cs="Times New Roman"/>
          <w:szCs w:val="28"/>
        </w:rPr>
        <w:t xml:space="preserve"> «Мечта» заявку (</w:t>
      </w:r>
      <w:r w:rsidR="005260DD">
        <w:rPr>
          <w:rFonts w:cs="Times New Roman"/>
          <w:szCs w:val="28"/>
        </w:rPr>
        <w:t>приложение</w:t>
      </w:r>
      <w:r w:rsidR="003E1706" w:rsidRPr="007D7EC7">
        <w:rPr>
          <w:rFonts w:cs="Times New Roman"/>
          <w:szCs w:val="28"/>
        </w:rPr>
        <w:t xml:space="preserve"> l к настоящему Положению), эскиз рисунка и согласие на обработку персональных данных (</w:t>
      </w:r>
      <w:r w:rsidR="005260DD">
        <w:rPr>
          <w:rFonts w:cs="Times New Roman"/>
          <w:szCs w:val="28"/>
        </w:rPr>
        <w:t>приложени</w:t>
      </w:r>
      <w:r w:rsidR="002657C5">
        <w:rPr>
          <w:rFonts w:cs="Times New Roman"/>
          <w:szCs w:val="28"/>
        </w:rPr>
        <w:t>е</w:t>
      </w:r>
      <w:r w:rsidR="005260DD">
        <w:rPr>
          <w:rFonts w:cs="Times New Roman"/>
          <w:szCs w:val="28"/>
        </w:rPr>
        <w:t xml:space="preserve"> 2</w:t>
      </w:r>
      <w:r w:rsidR="003E1706" w:rsidRPr="007D7EC7">
        <w:rPr>
          <w:rFonts w:cs="Times New Roman"/>
          <w:szCs w:val="28"/>
        </w:rPr>
        <w:t xml:space="preserve"> к настоящему Положению). </w:t>
      </w:r>
    </w:p>
    <w:p w:rsidR="00A4355F" w:rsidRPr="007D7EC7" w:rsidRDefault="005260DD" w:rsidP="007D7EC7">
      <w:pPr>
        <w:spacing w:line="240" w:lineRule="auto"/>
        <w:rPr>
          <w:rFonts w:cs="Times New Roman"/>
          <w:szCs w:val="28"/>
        </w:rPr>
      </w:pPr>
      <w:r>
        <w:rPr>
          <w:rFonts w:cs="Times New Roman"/>
          <w:szCs w:val="28"/>
        </w:rPr>
        <w:t>8.2. Работы пред</w:t>
      </w:r>
      <w:r w:rsidR="00A4355F" w:rsidRPr="007D7EC7">
        <w:rPr>
          <w:rFonts w:cs="Times New Roman"/>
          <w:szCs w:val="28"/>
        </w:rPr>
        <w:t>ставляются на электронную почту по адресу k1433451965.festival@yandex.ru</w:t>
      </w:r>
    </w:p>
    <w:p w:rsidR="00A4355F" w:rsidRPr="007D7EC7" w:rsidRDefault="00A4355F" w:rsidP="007D7EC7">
      <w:pPr>
        <w:spacing w:line="240" w:lineRule="auto"/>
        <w:rPr>
          <w:rFonts w:cs="Times New Roman"/>
          <w:szCs w:val="28"/>
        </w:rPr>
      </w:pPr>
      <w:r w:rsidRPr="007D7EC7">
        <w:rPr>
          <w:rFonts w:cs="Times New Roman"/>
          <w:szCs w:val="28"/>
        </w:rPr>
        <w:t>8.3. Эскизы должны представлять собой уникальные авторские работы, выполненные в стиле граффити</w:t>
      </w:r>
      <w:r w:rsidR="00EB7711" w:rsidRPr="007D7EC7">
        <w:rPr>
          <w:rFonts w:cs="Times New Roman"/>
          <w:szCs w:val="28"/>
        </w:rPr>
        <w:t xml:space="preserve"> на заданную тему</w:t>
      </w:r>
      <w:r w:rsidRPr="007D7EC7">
        <w:rPr>
          <w:rFonts w:cs="Times New Roman"/>
          <w:szCs w:val="28"/>
        </w:rPr>
        <w:t xml:space="preserve">, в электронном формате (форматы jpg, gif, cdr, psd, tif, bmp, png в упаковке zip или rar). </w:t>
      </w:r>
    </w:p>
    <w:p w:rsidR="00664DF6" w:rsidRPr="007D7EC7" w:rsidRDefault="00A4355F" w:rsidP="007D7EC7">
      <w:pPr>
        <w:spacing w:line="240" w:lineRule="auto"/>
        <w:rPr>
          <w:rFonts w:cs="Times New Roman"/>
          <w:szCs w:val="28"/>
        </w:rPr>
      </w:pPr>
      <w:r w:rsidRPr="007D7EC7">
        <w:rPr>
          <w:rFonts w:cs="Times New Roman"/>
          <w:szCs w:val="28"/>
        </w:rPr>
        <w:t>8.4.</w:t>
      </w:r>
      <w:r w:rsidR="00664DF6" w:rsidRPr="007D7EC7">
        <w:rPr>
          <w:rFonts w:cs="Times New Roman"/>
          <w:szCs w:val="28"/>
        </w:rPr>
        <w:t xml:space="preserve"> На конкурс представляются новые работы, ранее не участвовавшие в конкурсах и фестивалях.</w:t>
      </w:r>
    </w:p>
    <w:p w:rsidR="0078336F" w:rsidRPr="007D7EC7" w:rsidRDefault="0078336F" w:rsidP="007D7EC7">
      <w:pPr>
        <w:spacing w:line="240" w:lineRule="auto"/>
        <w:rPr>
          <w:rFonts w:cs="Times New Roman"/>
          <w:szCs w:val="28"/>
        </w:rPr>
      </w:pPr>
      <w:r w:rsidRPr="007D7EC7">
        <w:rPr>
          <w:rFonts w:cs="Times New Roman"/>
          <w:szCs w:val="28"/>
        </w:rPr>
        <w:t>8.5.</w:t>
      </w:r>
      <w:r w:rsidRPr="007D7EC7">
        <w:rPr>
          <w:rFonts w:cs="Times New Roman"/>
          <w:szCs w:val="28"/>
        </w:rPr>
        <w:tab/>
        <w:t>Эскизы, поданные на конкурс, орган</w:t>
      </w:r>
      <w:r w:rsidR="005260DD">
        <w:rPr>
          <w:rFonts w:cs="Times New Roman"/>
          <w:szCs w:val="28"/>
        </w:rPr>
        <w:t xml:space="preserve">изаторами не рецензируются, не </w:t>
      </w:r>
      <w:r w:rsidRPr="007D7EC7">
        <w:rPr>
          <w:rFonts w:cs="Times New Roman"/>
          <w:szCs w:val="28"/>
        </w:rPr>
        <w:t>к</w:t>
      </w:r>
      <w:r w:rsidR="005260DD">
        <w:rPr>
          <w:rFonts w:cs="Times New Roman"/>
          <w:szCs w:val="28"/>
        </w:rPr>
        <w:t>омментируются и</w:t>
      </w:r>
      <w:r w:rsidRPr="007D7EC7">
        <w:rPr>
          <w:rFonts w:cs="Times New Roman"/>
          <w:szCs w:val="28"/>
        </w:rPr>
        <w:t xml:space="preserve"> не возвращаются</w:t>
      </w:r>
      <w:r w:rsidR="005260DD">
        <w:rPr>
          <w:rFonts w:cs="Times New Roman"/>
          <w:szCs w:val="28"/>
        </w:rPr>
        <w:t>.</w:t>
      </w:r>
      <w:r w:rsidRPr="007D7EC7">
        <w:rPr>
          <w:rFonts w:cs="Times New Roman"/>
          <w:szCs w:val="28"/>
        </w:rPr>
        <w:t xml:space="preserve"> </w:t>
      </w:r>
      <w:r w:rsidR="005260DD">
        <w:rPr>
          <w:rFonts w:cs="Times New Roman"/>
          <w:szCs w:val="28"/>
        </w:rPr>
        <w:t>Он</w:t>
      </w:r>
      <w:r w:rsidRPr="007D7EC7">
        <w:rPr>
          <w:rFonts w:cs="Times New Roman"/>
          <w:szCs w:val="28"/>
        </w:rPr>
        <w:t>и могут быть использованы организаторами конкурса для безвозмездного освещения конкурса в СМИ, сети Интернет и в социальных сетях, с сохранением авторства, без дополнительных условий и без выплаты авторских гонораров или иных отчислений.</w:t>
      </w:r>
    </w:p>
    <w:p w:rsidR="003E1706" w:rsidRPr="007D7EC7" w:rsidRDefault="003E1706" w:rsidP="007D7EC7">
      <w:pPr>
        <w:spacing w:line="240" w:lineRule="auto"/>
        <w:rPr>
          <w:rFonts w:cs="Times New Roman"/>
          <w:szCs w:val="28"/>
        </w:rPr>
      </w:pPr>
      <w:r w:rsidRPr="007D7EC7">
        <w:rPr>
          <w:rFonts w:cs="Times New Roman"/>
          <w:szCs w:val="28"/>
        </w:rPr>
        <w:t>9. II этап.</w:t>
      </w:r>
    </w:p>
    <w:p w:rsidR="003E1706" w:rsidRPr="007D7EC7" w:rsidRDefault="0078336F" w:rsidP="007D7EC7">
      <w:pPr>
        <w:spacing w:line="240" w:lineRule="auto"/>
        <w:rPr>
          <w:rFonts w:cs="Times New Roman"/>
          <w:szCs w:val="28"/>
        </w:rPr>
      </w:pPr>
      <w:r w:rsidRPr="007D7EC7">
        <w:rPr>
          <w:rFonts w:cs="Times New Roman"/>
          <w:szCs w:val="28"/>
        </w:rPr>
        <w:t>9.1.</w:t>
      </w:r>
      <w:r w:rsidR="00EB7711" w:rsidRPr="007D7EC7">
        <w:rPr>
          <w:rFonts w:cs="Times New Roman"/>
          <w:szCs w:val="28"/>
        </w:rPr>
        <w:t xml:space="preserve"> Д</w:t>
      </w:r>
      <w:r w:rsidR="003E1706" w:rsidRPr="007D7EC7">
        <w:rPr>
          <w:rFonts w:cs="Times New Roman"/>
          <w:szCs w:val="28"/>
        </w:rPr>
        <w:t>ля организации и проведения Конкурса создается ор</w:t>
      </w:r>
      <w:r w:rsidR="005260DD">
        <w:rPr>
          <w:rFonts w:cs="Times New Roman"/>
          <w:szCs w:val="28"/>
        </w:rPr>
        <w:t>ганизационный комитет (далее - О</w:t>
      </w:r>
      <w:r w:rsidR="003E1706" w:rsidRPr="007D7EC7">
        <w:rPr>
          <w:rFonts w:cs="Times New Roman"/>
          <w:szCs w:val="28"/>
        </w:rPr>
        <w:t>ргкомитет),</w:t>
      </w:r>
      <w:r w:rsidR="00664DF6" w:rsidRPr="007D7EC7">
        <w:rPr>
          <w:rFonts w:cs="Times New Roman"/>
          <w:szCs w:val="28"/>
        </w:rPr>
        <w:t xml:space="preserve"> </w:t>
      </w:r>
      <w:r w:rsidR="003E1706" w:rsidRPr="007D7EC7">
        <w:rPr>
          <w:rFonts w:cs="Times New Roman"/>
          <w:szCs w:val="28"/>
        </w:rPr>
        <w:t xml:space="preserve">состав которого утверждается </w:t>
      </w:r>
      <w:r w:rsidR="005260DD">
        <w:rPr>
          <w:rFonts w:cs="Times New Roman"/>
          <w:szCs w:val="28"/>
        </w:rPr>
        <w:t xml:space="preserve">организаторами </w:t>
      </w:r>
      <w:r w:rsidR="00664DF6" w:rsidRPr="007D7EC7">
        <w:rPr>
          <w:rFonts w:cs="Times New Roman"/>
          <w:szCs w:val="28"/>
        </w:rPr>
        <w:t>конкурса.</w:t>
      </w:r>
    </w:p>
    <w:p w:rsidR="003E1706" w:rsidRPr="007D7EC7" w:rsidRDefault="0078336F" w:rsidP="007D7EC7">
      <w:pPr>
        <w:spacing w:line="240" w:lineRule="auto"/>
        <w:rPr>
          <w:rFonts w:cs="Times New Roman"/>
          <w:szCs w:val="28"/>
        </w:rPr>
      </w:pPr>
      <w:r w:rsidRPr="007D7EC7">
        <w:rPr>
          <w:rFonts w:cs="Times New Roman"/>
          <w:szCs w:val="28"/>
        </w:rPr>
        <w:t>9.2.</w:t>
      </w:r>
      <w:r w:rsidR="00EB7711" w:rsidRPr="007D7EC7">
        <w:rPr>
          <w:rFonts w:cs="Times New Roman"/>
          <w:szCs w:val="28"/>
        </w:rPr>
        <w:t xml:space="preserve"> О</w:t>
      </w:r>
      <w:r w:rsidR="003E1706" w:rsidRPr="007D7EC7">
        <w:rPr>
          <w:rFonts w:cs="Times New Roman"/>
          <w:szCs w:val="28"/>
        </w:rPr>
        <w:t xml:space="preserve">ргкомитет выбирает </w:t>
      </w:r>
      <w:r w:rsidR="00664DF6" w:rsidRPr="007D7EC7">
        <w:rPr>
          <w:rFonts w:cs="Times New Roman"/>
          <w:szCs w:val="28"/>
        </w:rPr>
        <w:t>конкурсные</w:t>
      </w:r>
      <w:r w:rsidR="003E1706" w:rsidRPr="007D7EC7">
        <w:rPr>
          <w:rFonts w:cs="Times New Roman"/>
          <w:szCs w:val="28"/>
        </w:rPr>
        <w:t xml:space="preserve"> э</w:t>
      </w:r>
      <w:r w:rsidR="000C73AD">
        <w:rPr>
          <w:rFonts w:cs="Times New Roman"/>
          <w:szCs w:val="28"/>
        </w:rPr>
        <w:t>скизы-победители.</w:t>
      </w:r>
    </w:p>
    <w:p w:rsidR="003E1706" w:rsidRPr="007D7EC7" w:rsidRDefault="003E1706" w:rsidP="007D7EC7">
      <w:pPr>
        <w:spacing w:line="240" w:lineRule="auto"/>
        <w:rPr>
          <w:rFonts w:cs="Times New Roman"/>
          <w:szCs w:val="28"/>
        </w:rPr>
      </w:pPr>
      <w:r w:rsidRPr="007D7EC7">
        <w:rPr>
          <w:rFonts w:cs="Times New Roman"/>
          <w:szCs w:val="28"/>
        </w:rPr>
        <w:lastRenderedPageBreak/>
        <w:t>l0. III этап.</w:t>
      </w:r>
    </w:p>
    <w:p w:rsidR="003E1706" w:rsidRPr="007D7EC7" w:rsidRDefault="008F6280" w:rsidP="007D7EC7">
      <w:pPr>
        <w:spacing w:line="240" w:lineRule="auto"/>
        <w:rPr>
          <w:rFonts w:cs="Times New Roman"/>
          <w:szCs w:val="28"/>
        </w:rPr>
      </w:pPr>
      <w:r w:rsidRPr="007D7EC7">
        <w:rPr>
          <w:rFonts w:cs="Times New Roman"/>
          <w:szCs w:val="28"/>
        </w:rPr>
        <w:t xml:space="preserve">10.1. </w:t>
      </w:r>
      <w:r w:rsidR="00EB7711" w:rsidRPr="007D7EC7">
        <w:rPr>
          <w:rFonts w:cs="Times New Roman"/>
          <w:szCs w:val="28"/>
        </w:rPr>
        <w:t xml:space="preserve"> </w:t>
      </w:r>
      <w:r w:rsidR="00885069" w:rsidRPr="00885069">
        <w:rPr>
          <w:rFonts w:cs="Times New Roman"/>
          <w:szCs w:val="28"/>
        </w:rPr>
        <w:t xml:space="preserve">Жители </w:t>
      </w:r>
      <w:r w:rsidR="00240C29">
        <w:rPr>
          <w:rFonts w:cs="Times New Roman"/>
          <w:szCs w:val="28"/>
        </w:rPr>
        <w:t>Наро-Фоминского городского округа</w:t>
      </w:r>
      <w:r w:rsidR="00885069" w:rsidRPr="00885069">
        <w:rPr>
          <w:rFonts w:cs="Times New Roman"/>
          <w:szCs w:val="28"/>
        </w:rPr>
        <w:t xml:space="preserve"> оценивают работы и определяют победител</w:t>
      </w:r>
      <w:r w:rsidR="0063000E">
        <w:rPr>
          <w:rFonts w:cs="Times New Roman"/>
          <w:szCs w:val="28"/>
        </w:rPr>
        <w:t>ей</w:t>
      </w:r>
      <w:r w:rsidR="00885069" w:rsidRPr="00885069">
        <w:rPr>
          <w:rFonts w:cs="Times New Roman"/>
          <w:szCs w:val="28"/>
        </w:rPr>
        <w:t xml:space="preserve"> в сети интернет.</w:t>
      </w:r>
    </w:p>
    <w:p w:rsidR="003E1706" w:rsidRPr="007D7EC7" w:rsidRDefault="003E1706" w:rsidP="007D7EC7">
      <w:pPr>
        <w:spacing w:line="240" w:lineRule="auto"/>
        <w:rPr>
          <w:rFonts w:cs="Times New Roman"/>
          <w:szCs w:val="28"/>
        </w:rPr>
      </w:pPr>
      <w:r w:rsidRPr="007D7EC7">
        <w:rPr>
          <w:rFonts w:cs="Times New Roman"/>
          <w:szCs w:val="28"/>
        </w:rPr>
        <w:t>l 1. IV этап.</w:t>
      </w:r>
    </w:p>
    <w:p w:rsidR="00242408" w:rsidRDefault="00EB7711" w:rsidP="00040FB8">
      <w:pPr>
        <w:spacing w:line="240" w:lineRule="auto"/>
        <w:rPr>
          <w:rFonts w:cs="Times New Roman"/>
          <w:szCs w:val="28"/>
        </w:rPr>
      </w:pPr>
      <w:r w:rsidRPr="007D7EC7">
        <w:rPr>
          <w:rFonts w:cs="Times New Roman"/>
          <w:szCs w:val="28"/>
        </w:rPr>
        <w:t>11.1.</w:t>
      </w:r>
      <w:r w:rsidR="003E1706" w:rsidRPr="007D7EC7">
        <w:rPr>
          <w:rFonts w:cs="Times New Roman"/>
          <w:szCs w:val="28"/>
        </w:rPr>
        <w:t xml:space="preserve"> </w:t>
      </w:r>
      <w:r w:rsidRPr="007D7EC7">
        <w:rPr>
          <w:rFonts w:cs="Times New Roman"/>
          <w:szCs w:val="28"/>
        </w:rPr>
        <w:t>В</w:t>
      </w:r>
      <w:r w:rsidR="00664DF6" w:rsidRPr="007D7EC7">
        <w:rPr>
          <w:rFonts w:cs="Times New Roman"/>
          <w:szCs w:val="28"/>
        </w:rPr>
        <w:t xml:space="preserve"> день празднования поселка Селятино</w:t>
      </w:r>
      <w:r w:rsidR="00393990" w:rsidRPr="007D7EC7">
        <w:rPr>
          <w:rFonts w:cs="Times New Roman"/>
          <w:szCs w:val="28"/>
        </w:rPr>
        <w:t xml:space="preserve"> 4 сентября 2021 </w:t>
      </w:r>
      <w:r w:rsidR="00242408">
        <w:rPr>
          <w:rFonts w:cs="Times New Roman"/>
          <w:szCs w:val="28"/>
        </w:rPr>
        <w:t>будут подведены итоги.</w:t>
      </w:r>
    </w:p>
    <w:p w:rsidR="00040FB8" w:rsidRPr="007D7EC7" w:rsidRDefault="00885069" w:rsidP="00040FB8">
      <w:pPr>
        <w:spacing w:line="240" w:lineRule="auto"/>
        <w:rPr>
          <w:rFonts w:cs="Times New Roman"/>
          <w:szCs w:val="28"/>
        </w:rPr>
      </w:pPr>
      <w:r>
        <w:rPr>
          <w:rFonts w:cs="Times New Roman"/>
          <w:szCs w:val="28"/>
        </w:rPr>
        <w:t>11.2</w:t>
      </w:r>
      <w:r w:rsidR="00040FB8">
        <w:rPr>
          <w:rFonts w:cs="Times New Roman"/>
          <w:szCs w:val="28"/>
        </w:rPr>
        <w:t xml:space="preserve">. </w:t>
      </w:r>
      <w:r w:rsidR="00040FB8" w:rsidRPr="00040FB8">
        <w:rPr>
          <w:rFonts w:cs="Times New Roman"/>
          <w:szCs w:val="28"/>
        </w:rPr>
        <w:t>В целях подсчета баллов, набранных участниками</w:t>
      </w:r>
      <w:r w:rsidR="00040FB8">
        <w:rPr>
          <w:rFonts w:cs="Times New Roman"/>
          <w:szCs w:val="28"/>
        </w:rPr>
        <w:t xml:space="preserve"> </w:t>
      </w:r>
      <w:r w:rsidR="00040FB8" w:rsidRPr="00040FB8">
        <w:rPr>
          <w:rFonts w:cs="Times New Roman"/>
          <w:szCs w:val="28"/>
        </w:rPr>
        <w:t>Конкурса, создается Счетная комиссия.</w:t>
      </w:r>
    </w:p>
    <w:p w:rsidR="003E1706" w:rsidRPr="007D7EC7" w:rsidRDefault="00885069" w:rsidP="007D7EC7">
      <w:pPr>
        <w:spacing w:line="240" w:lineRule="auto"/>
        <w:rPr>
          <w:rFonts w:cs="Times New Roman"/>
          <w:szCs w:val="28"/>
        </w:rPr>
      </w:pPr>
      <w:r>
        <w:rPr>
          <w:rFonts w:cs="Times New Roman"/>
          <w:szCs w:val="28"/>
        </w:rPr>
        <w:t>11.3</w:t>
      </w:r>
      <w:r w:rsidR="00EB7711" w:rsidRPr="007D7EC7">
        <w:rPr>
          <w:rFonts w:cs="Times New Roman"/>
          <w:szCs w:val="28"/>
        </w:rPr>
        <w:t>.</w:t>
      </w:r>
      <w:r w:rsidR="003E1706" w:rsidRPr="007D7EC7">
        <w:rPr>
          <w:rFonts w:cs="Times New Roman"/>
          <w:szCs w:val="28"/>
        </w:rPr>
        <w:t xml:space="preserve"> </w:t>
      </w:r>
      <w:r w:rsidR="00040FB8" w:rsidRPr="00040FB8">
        <w:rPr>
          <w:rFonts w:cs="Times New Roman"/>
          <w:szCs w:val="28"/>
        </w:rPr>
        <w:t>Состав Счетной комиссии утверждается Оргкомитетом Конкурса</w:t>
      </w:r>
      <w:r w:rsidR="00750A20">
        <w:rPr>
          <w:rFonts w:cs="Times New Roman"/>
          <w:szCs w:val="28"/>
        </w:rPr>
        <w:t>.</w:t>
      </w:r>
    </w:p>
    <w:p w:rsidR="003E1706" w:rsidRPr="007D7EC7" w:rsidRDefault="003E1706" w:rsidP="007D7EC7">
      <w:pPr>
        <w:spacing w:line="240" w:lineRule="auto"/>
        <w:rPr>
          <w:rFonts w:cs="Times New Roman"/>
          <w:szCs w:val="28"/>
        </w:rPr>
      </w:pPr>
      <w:r w:rsidRPr="007D7EC7">
        <w:rPr>
          <w:rFonts w:cs="Times New Roman"/>
          <w:szCs w:val="28"/>
        </w:rPr>
        <w:t>12. V этап.</w:t>
      </w:r>
    </w:p>
    <w:p w:rsidR="003E1706" w:rsidRPr="007D7EC7" w:rsidRDefault="00EB7711" w:rsidP="007D7EC7">
      <w:pPr>
        <w:spacing w:line="240" w:lineRule="auto"/>
        <w:rPr>
          <w:rFonts w:cs="Times New Roman"/>
          <w:szCs w:val="28"/>
        </w:rPr>
      </w:pPr>
      <w:r w:rsidRPr="007D7EC7">
        <w:rPr>
          <w:rFonts w:cs="Times New Roman"/>
          <w:szCs w:val="28"/>
        </w:rPr>
        <w:t>12.1. В</w:t>
      </w:r>
      <w:r w:rsidR="003E1706" w:rsidRPr="007D7EC7">
        <w:rPr>
          <w:rFonts w:cs="Times New Roman"/>
          <w:szCs w:val="28"/>
        </w:rPr>
        <w:t xml:space="preserve">се участники Конкурса награждаются дипломами </w:t>
      </w:r>
      <w:r w:rsidR="00664DF6" w:rsidRPr="007D7EC7">
        <w:rPr>
          <w:rFonts w:cs="Times New Roman"/>
          <w:szCs w:val="28"/>
        </w:rPr>
        <w:t>участника</w:t>
      </w:r>
      <w:r w:rsidR="003E1706" w:rsidRPr="007D7EC7">
        <w:rPr>
          <w:rFonts w:cs="Times New Roman"/>
          <w:szCs w:val="28"/>
        </w:rPr>
        <w:t xml:space="preserve"> Конкурса;</w:t>
      </w:r>
    </w:p>
    <w:p w:rsidR="00664DF6" w:rsidRDefault="00EB7711" w:rsidP="007D7EC7">
      <w:pPr>
        <w:spacing w:line="240" w:lineRule="auto"/>
        <w:rPr>
          <w:rFonts w:cs="Times New Roman"/>
          <w:szCs w:val="28"/>
        </w:rPr>
      </w:pPr>
      <w:r w:rsidRPr="007D7EC7">
        <w:rPr>
          <w:rFonts w:cs="Times New Roman"/>
          <w:szCs w:val="28"/>
        </w:rPr>
        <w:t>12.2.</w:t>
      </w:r>
      <w:r w:rsidR="00664DF6" w:rsidRPr="007D7EC7">
        <w:rPr>
          <w:rFonts w:cs="Times New Roman"/>
          <w:szCs w:val="28"/>
        </w:rPr>
        <w:t xml:space="preserve"> </w:t>
      </w:r>
      <w:r w:rsidRPr="007D7EC7">
        <w:rPr>
          <w:rFonts w:cs="Times New Roman"/>
          <w:szCs w:val="28"/>
        </w:rPr>
        <w:t xml:space="preserve">Победители получат </w:t>
      </w:r>
      <w:r w:rsidR="00664DF6" w:rsidRPr="007D7EC7">
        <w:rPr>
          <w:rFonts w:cs="Times New Roman"/>
          <w:szCs w:val="28"/>
        </w:rPr>
        <w:t>возможность разрисовать городск</w:t>
      </w:r>
      <w:r w:rsidRPr="007D7EC7">
        <w:rPr>
          <w:rFonts w:cs="Times New Roman"/>
          <w:szCs w:val="28"/>
        </w:rPr>
        <w:t>ую поверхность ЭкоЦ</w:t>
      </w:r>
      <w:r w:rsidR="00664DF6" w:rsidRPr="007D7EC7">
        <w:rPr>
          <w:rFonts w:cs="Times New Roman"/>
          <w:szCs w:val="28"/>
        </w:rPr>
        <w:t>ентра</w:t>
      </w:r>
      <w:r w:rsidRPr="007D7EC7">
        <w:rPr>
          <w:rFonts w:cs="Times New Roman"/>
          <w:szCs w:val="28"/>
        </w:rPr>
        <w:t xml:space="preserve"> рабочего посёлка Селятино</w:t>
      </w:r>
      <w:r w:rsidR="00664DF6" w:rsidRPr="007D7EC7">
        <w:rPr>
          <w:rFonts w:cs="Times New Roman"/>
          <w:szCs w:val="28"/>
        </w:rPr>
        <w:t xml:space="preserve">, </w:t>
      </w:r>
      <w:r w:rsidR="00C20587" w:rsidRPr="007D7EC7">
        <w:rPr>
          <w:rFonts w:cs="Times New Roman"/>
          <w:szCs w:val="28"/>
        </w:rPr>
        <w:t>запасной выход</w:t>
      </w:r>
      <w:r w:rsidRPr="007D7EC7">
        <w:rPr>
          <w:rFonts w:cs="Times New Roman"/>
          <w:szCs w:val="28"/>
        </w:rPr>
        <w:t xml:space="preserve"> левой части зд</w:t>
      </w:r>
      <w:r w:rsidR="00C20587" w:rsidRPr="007D7EC7">
        <w:rPr>
          <w:rFonts w:cs="Times New Roman"/>
          <w:szCs w:val="28"/>
        </w:rPr>
        <w:t>ания</w:t>
      </w:r>
      <w:r w:rsidR="002D5A0B" w:rsidRPr="007D7EC7">
        <w:rPr>
          <w:rFonts w:cs="Times New Roman"/>
          <w:szCs w:val="28"/>
        </w:rPr>
        <w:t xml:space="preserve"> </w:t>
      </w:r>
      <w:r w:rsidR="00664DF6" w:rsidRPr="007D7EC7">
        <w:rPr>
          <w:rFonts w:cs="Times New Roman"/>
          <w:szCs w:val="28"/>
        </w:rPr>
        <w:t>Дома культуры «Мечта»</w:t>
      </w:r>
      <w:r w:rsidR="000C73AD">
        <w:rPr>
          <w:rFonts w:cs="Times New Roman"/>
          <w:szCs w:val="28"/>
        </w:rPr>
        <w:t xml:space="preserve">, </w:t>
      </w:r>
      <w:r w:rsidR="000C73AD" w:rsidRPr="000C73AD">
        <w:rPr>
          <w:rFonts w:cs="Times New Roman"/>
          <w:szCs w:val="28"/>
        </w:rPr>
        <w:t>скейт-площадку парка «Мечта».</w:t>
      </w:r>
    </w:p>
    <w:p w:rsidR="007D7EC7" w:rsidRPr="007D7EC7" w:rsidRDefault="007D7EC7" w:rsidP="007D7EC7">
      <w:pPr>
        <w:spacing w:line="240" w:lineRule="auto"/>
        <w:rPr>
          <w:rFonts w:cs="Times New Roman"/>
          <w:szCs w:val="28"/>
        </w:rPr>
      </w:pPr>
    </w:p>
    <w:p w:rsidR="00F07086" w:rsidRPr="007D7EC7" w:rsidRDefault="00F07086" w:rsidP="007D7EC7">
      <w:pPr>
        <w:spacing w:line="240" w:lineRule="auto"/>
        <w:jc w:val="center"/>
        <w:rPr>
          <w:rFonts w:cs="Times New Roman"/>
          <w:b/>
          <w:szCs w:val="28"/>
        </w:rPr>
      </w:pPr>
      <w:r w:rsidRPr="007D7EC7">
        <w:rPr>
          <w:rFonts w:cs="Times New Roman"/>
          <w:b/>
          <w:szCs w:val="28"/>
          <w:lang w:val="en-US"/>
        </w:rPr>
        <w:t>VI</w:t>
      </w:r>
      <w:r w:rsidRPr="007D7EC7">
        <w:rPr>
          <w:rFonts w:cs="Times New Roman"/>
          <w:b/>
          <w:szCs w:val="28"/>
        </w:rPr>
        <w:t>. Требования, предъявляемые к работам</w:t>
      </w:r>
    </w:p>
    <w:p w:rsidR="00F07086" w:rsidRPr="007D7EC7" w:rsidRDefault="007D7EC7" w:rsidP="007D7EC7">
      <w:pPr>
        <w:spacing w:line="240" w:lineRule="auto"/>
        <w:rPr>
          <w:rFonts w:cs="Times New Roman"/>
          <w:szCs w:val="28"/>
        </w:rPr>
      </w:pPr>
      <w:r w:rsidRPr="007D7EC7">
        <w:rPr>
          <w:rFonts w:cs="Times New Roman"/>
          <w:szCs w:val="28"/>
        </w:rPr>
        <w:t>13.</w:t>
      </w:r>
      <w:r w:rsidR="005A6FE0">
        <w:rPr>
          <w:rFonts w:cs="Times New Roman"/>
          <w:szCs w:val="28"/>
        </w:rPr>
        <w:t xml:space="preserve"> </w:t>
      </w:r>
      <w:r w:rsidR="00F07086" w:rsidRPr="007D7EC7">
        <w:rPr>
          <w:rFonts w:cs="Times New Roman"/>
          <w:szCs w:val="28"/>
        </w:rPr>
        <w:t>Участники Конкурса самостоятельно создают композицию в жанре</w:t>
      </w:r>
      <w:r w:rsidR="00ED0E5E">
        <w:rPr>
          <w:rFonts w:cs="Times New Roman"/>
          <w:szCs w:val="28"/>
        </w:rPr>
        <w:t xml:space="preserve"> стрит-арт</w:t>
      </w:r>
      <w:r w:rsidR="00F07086" w:rsidRPr="007D7EC7">
        <w:rPr>
          <w:rFonts w:cs="Times New Roman"/>
          <w:szCs w:val="28"/>
        </w:rPr>
        <w:t xml:space="preserve">, содержание которой соответствует </w:t>
      </w:r>
      <w:r w:rsidR="002657C5">
        <w:rPr>
          <w:rFonts w:cs="Times New Roman"/>
          <w:szCs w:val="28"/>
        </w:rPr>
        <w:t>настоящему Положению</w:t>
      </w:r>
      <w:r w:rsidR="00F07086" w:rsidRPr="007D7EC7">
        <w:rPr>
          <w:rFonts w:cs="Times New Roman"/>
          <w:szCs w:val="28"/>
        </w:rPr>
        <w:t>.</w:t>
      </w:r>
    </w:p>
    <w:p w:rsidR="00F07086" w:rsidRPr="007D7EC7" w:rsidRDefault="007D7EC7" w:rsidP="007D7EC7">
      <w:pPr>
        <w:spacing w:line="240" w:lineRule="auto"/>
        <w:rPr>
          <w:rFonts w:cs="Times New Roman"/>
          <w:szCs w:val="28"/>
        </w:rPr>
      </w:pPr>
      <w:r w:rsidRPr="007D7EC7">
        <w:rPr>
          <w:rFonts w:cs="Times New Roman"/>
          <w:szCs w:val="28"/>
        </w:rPr>
        <w:t>13.1.</w:t>
      </w:r>
      <w:r w:rsidR="005A6FE0">
        <w:rPr>
          <w:rFonts w:cs="Times New Roman"/>
          <w:szCs w:val="28"/>
        </w:rPr>
        <w:t xml:space="preserve"> </w:t>
      </w:r>
      <w:r w:rsidR="00F07086" w:rsidRPr="007D7EC7">
        <w:rPr>
          <w:rFonts w:cs="Times New Roman"/>
          <w:szCs w:val="28"/>
        </w:rPr>
        <w:t>Участвующая в Конкурсе работа не должна содержать коммерческих составляющих или иных материалов, принадлежащих третьим лицам.</w:t>
      </w:r>
    </w:p>
    <w:p w:rsidR="00F07086" w:rsidRPr="007D7EC7" w:rsidRDefault="007D7EC7" w:rsidP="007D7EC7">
      <w:pPr>
        <w:spacing w:line="240" w:lineRule="auto"/>
        <w:rPr>
          <w:rFonts w:cs="Times New Roman"/>
          <w:szCs w:val="28"/>
        </w:rPr>
      </w:pPr>
      <w:r w:rsidRPr="007D7EC7">
        <w:rPr>
          <w:rFonts w:cs="Times New Roman"/>
          <w:szCs w:val="28"/>
        </w:rPr>
        <w:t>13.2.</w:t>
      </w:r>
      <w:r w:rsidR="005A6FE0">
        <w:rPr>
          <w:rFonts w:cs="Times New Roman"/>
          <w:szCs w:val="28"/>
        </w:rPr>
        <w:t xml:space="preserve"> </w:t>
      </w:r>
      <w:r w:rsidR="00F07086" w:rsidRPr="007D7EC7">
        <w:rPr>
          <w:rFonts w:cs="Times New Roman"/>
          <w:szCs w:val="28"/>
        </w:rPr>
        <w:t>Работа не может участвовать в Конкурсе, если будет сочтено, что она:</w:t>
      </w:r>
    </w:p>
    <w:p w:rsidR="00F07086" w:rsidRPr="007D7EC7" w:rsidRDefault="00F07086" w:rsidP="007D7EC7">
      <w:pPr>
        <w:spacing w:line="240" w:lineRule="auto"/>
        <w:rPr>
          <w:rFonts w:cs="Times New Roman"/>
          <w:szCs w:val="28"/>
        </w:rPr>
      </w:pPr>
      <w:r w:rsidRPr="007D7EC7">
        <w:rPr>
          <w:rFonts w:cs="Times New Roman"/>
          <w:szCs w:val="28"/>
        </w:rPr>
        <w:t>содержит вульгар</w:t>
      </w:r>
      <w:r w:rsidR="000E3F1E">
        <w:rPr>
          <w:rFonts w:cs="Times New Roman"/>
          <w:szCs w:val="28"/>
        </w:rPr>
        <w:t>ную, непристойную, нецензурную</w:t>
      </w:r>
      <w:r w:rsidRPr="007D7EC7">
        <w:rPr>
          <w:rFonts w:cs="Times New Roman"/>
          <w:szCs w:val="28"/>
        </w:rPr>
        <w:t>, оскорбительную, содержащую призывы к насилию, угрожающую лексику или содержание.</w:t>
      </w:r>
    </w:p>
    <w:p w:rsidR="00F07086" w:rsidRPr="007D7EC7" w:rsidRDefault="00F07086" w:rsidP="007D7EC7">
      <w:pPr>
        <w:spacing w:line="240" w:lineRule="auto"/>
        <w:rPr>
          <w:rFonts w:cs="Times New Roman"/>
          <w:szCs w:val="28"/>
        </w:rPr>
      </w:pPr>
      <w:r w:rsidRPr="007D7EC7">
        <w:rPr>
          <w:rFonts w:cs="Times New Roman"/>
          <w:szCs w:val="28"/>
        </w:rPr>
        <w:t>содержит оскорбления или клевету в адрес любого физического или юридического лица.</w:t>
      </w:r>
    </w:p>
    <w:p w:rsidR="00F07086" w:rsidRPr="007D7EC7" w:rsidRDefault="00F07086" w:rsidP="007D7EC7">
      <w:pPr>
        <w:spacing w:line="240" w:lineRule="auto"/>
        <w:rPr>
          <w:rFonts w:cs="Times New Roman"/>
          <w:szCs w:val="28"/>
        </w:rPr>
      </w:pPr>
      <w:r w:rsidRPr="007D7EC7">
        <w:rPr>
          <w:rFonts w:cs="Times New Roman"/>
          <w:szCs w:val="28"/>
        </w:rPr>
        <w:t>нарушает права на объекты интеллектуальной собственности, принадлежащие любому физическому или юридическому лицу.</w:t>
      </w:r>
    </w:p>
    <w:p w:rsidR="00F07086" w:rsidRPr="007D7EC7" w:rsidRDefault="00F07086" w:rsidP="007D7EC7">
      <w:pPr>
        <w:spacing w:line="240" w:lineRule="auto"/>
        <w:rPr>
          <w:rFonts w:cs="Times New Roman"/>
          <w:szCs w:val="28"/>
        </w:rPr>
      </w:pPr>
      <w:r w:rsidRPr="007D7EC7">
        <w:rPr>
          <w:rFonts w:cs="Times New Roman"/>
          <w:szCs w:val="28"/>
        </w:rPr>
        <w:t>Участник Конкурса может быть дисквалифицирован при выявлении:</w:t>
      </w:r>
    </w:p>
    <w:p w:rsidR="00F07086" w:rsidRPr="007D7EC7" w:rsidRDefault="00F07086" w:rsidP="007D7EC7">
      <w:pPr>
        <w:spacing w:line="240" w:lineRule="auto"/>
        <w:rPr>
          <w:rFonts w:cs="Times New Roman"/>
          <w:szCs w:val="28"/>
        </w:rPr>
      </w:pPr>
      <w:r w:rsidRPr="007D7EC7">
        <w:rPr>
          <w:rFonts w:cs="Times New Roman"/>
          <w:szCs w:val="28"/>
        </w:rPr>
        <w:t>нарушения авторских прав;</w:t>
      </w:r>
    </w:p>
    <w:p w:rsidR="00F07086" w:rsidRPr="007D7EC7" w:rsidRDefault="002D5A0B" w:rsidP="007D7EC7">
      <w:pPr>
        <w:spacing w:line="240" w:lineRule="auto"/>
        <w:rPr>
          <w:rFonts w:cs="Times New Roman"/>
          <w:szCs w:val="28"/>
        </w:rPr>
      </w:pPr>
      <w:r w:rsidRPr="007D7EC7">
        <w:rPr>
          <w:rFonts w:cs="Times New Roman"/>
          <w:szCs w:val="28"/>
        </w:rPr>
        <w:t>невыполнения Положения о Конкурсе</w:t>
      </w:r>
      <w:r w:rsidR="00F07086" w:rsidRPr="007D7EC7">
        <w:rPr>
          <w:rFonts w:cs="Times New Roman"/>
          <w:szCs w:val="28"/>
        </w:rPr>
        <w:t>;</w:t>
      </w:r>
    </w:p>
    <w:p w:rsidR="00F07086" w:rsidRPr="007D7EC7" w:rsidRDefault="00F07086" w:rsidP="007D7EC7">
      <w:pPr>
        <w:spacing w:line="240" w:lineRule="auto"/>
        <w:rPr>
          <w:rFonts w:cs="Times New Roman"/>
          <w:szCs w:val="28"/>
        </w:rPr>
      </w:pPr>
      <w:r w:rsidRPr="007D7EC7">
        <w:rPr>
          <w:rFonts w:cs="Times New Roman"/>
          <w:szCs w:val="28"/>
        </w:rPr>
        <w:t>недопустимо низкого качества граффити;</w:t>
      </w:r>
    </w:p>
    <w:p w:rsidR="00F07086" w:rsidRPr="007D7EC7" w:rsidRDefault="00F07086" w:rsidP="007D7EC7">
      <w:pPr>
        <w:spacing w:line="240" w:lineRule="auto"/>
        <w:rPr>
          <w:rFonts w:cs="Times New Roman"/>
          <w:szCs w:val="28"/>
        </w:rPr>
      </w:pPr>
      <w:r w:rsidRPr="007D7EC7">
        <w:rPr>
          <w:rFonts w:cs="Times New Roman"/>
          <w:szCs w:val="28"/>
        </w:rPr>
        <w:t>ненормативной лексики, используемой в граффити;</w:t>
      </w:r>
    </w:p>
    <w:p w:rsidR="00F07086" w:rsidRPr="007D7EC7" w:rsidRDefault="00F07086" w:rsidP="007D7EC7">
      <w:pPr>
        <w:spacing w:line="240" w:lineRule="auto"/>
        <w:rPr>
          <w:rFonts w:cs="Times New Roman"/>
          <w:szCs w:val="28"/>
        </w:rPr>
      </w:pPr>
      <w:r w:rsidRPr="007D7EC7">
        <w:rPr>
          <w:rFonts w:cs="Times New Roman"/>
          <w:szCs w:val="28"/>
        </w:rPr>
        <w:t>признак</w:t>
      </w:r>
      <w:r w:rsidR="002D5A0B" w:rsidRPr="007D7EC7">
        <w:rPr>
          <w:rFonts w:cs="Times New Roman"/>
          <w:szCs w:val="28"/>
        </w:rPr>
        <w:t xml:space="preserve">ов дискриминации, используемой </w:t>
      </w:r>
      <w:r w:rsidRPr="007D7EC7">
        <w:rPr>
          <w:rFonts w:cs="Times New Roman"/>
          <w:szCs w:val="28"/>
        </w:rPr>
        <w:t>в граффити;</w:t>
      </w:r>
    </w:p>
    <w:p w:rsidR="00F07086" w:rsidRPr="007D7EC7" w:rsidRDefault="00F07086" w:rsidP="007D7EC7">
      <w:pPr>
        <w:spacing w:line="240" w:lineRule="auto"/>
        <w:rPr>
          <w:rFonts w:cs="Times New Roman"/>
          <w:szCs w:val="28"/>
        </w:rPr>
      </w:pPr>
      <w:r w:rsidRPr="007D7EC7">
        <w:rPr>
          <w:rFonts w:cs="Times New Roman"/>
          <w:szCs w:val="28"/>
        </w:rPr>
        <w:t>призывов к насилию и совершению уголовно наказуемых деяний.</w:t>
      </w:r>
    </w:p>
    <w:p w:rsidR="00F07086" w:rsidRPr="007D7EC7" w:rsidRDefault="00F07086" w:rsidP="007D7EC7">
      <w:pPr>
        <w:spacing w:line="240" w:lineRule="auto"/>
        <w:rPr>
          <w:rFonts w:cs="Times New Roman"/>
          <w:szCs w:val="28"/>
        </w:rPr>
      </w:pPr>
      <w:r w:rsidRPr="007D7EC7">
        <w:rPr>
          <w:rFonts w:cs="Times New Roman"/>
          <w:szCs w:val="28"/>
        </w:rPr>
        <w:t xml:space="preserve"> Решение о дисквалификации принимает </w:t>
      </w:r>
      <w:r w:rsidR="000F651B">
        <w:rPr>
          <w:rFonts w:cs="Times New Roman"/>
          <w:szCs w:val="28"/>
        </w:rPr>
        <w:t>Оргкомитет</w:t>
      </w:r>
      <w:r w:rsidRPr="007D7EC7">
        <w:rPr>
          <w:rFonts w:cs="Times New Roman"/>
          <w:szCs w:val="28"/>
        </w:rPr>
        <w:t>.</w:t>
      </w:r>
    </w:p>
    <w:p w:rsidR="003E1706" w:rsidRDefault="003355B7" w:rsidP="007D7EC7">
      <w:pPr>
        <w:pStyle w:val="a3"/>
        <w:numPr>
          <w:ilvl w:val="1"/>
          <w:numId w:val="5"/>
        </w:numPr>
        <w:spacing w:line="240" w:lineRule="auto"/>
        <w:ind w:left="0" w:firstLine="709"/>
        <w:rPr>
          <w:rFonts w:cs="Times New Roman"/>
          <w:szCs w:val="28"/>
        </w:rPr>
      </w:pPr>
      <w:r>
        <w:rPr>
          <w:rFonts w:cs="Times New Roman"/>
          <w:szCs w:val="28"/>
        </w:rPr>
        <w:t>Работы не должны</w:t>
      </w:r>
      <w:r w:rsidR="00F07086" w:rsidRPr="007D7EC7">
        <w:rPr>
          <w:rFonts w:cs="Times New Roman"/>
          <w:szCs w:val="28"/>
        </w:rPr>
        <w:t xml:space="preserve"> содержать материалов, которые противоречат закону, нарушают или не соответствуют законам и</w:t>
      </w:r>
      <w:r w:rsidR="006D64F8" w:rsidRPr="007D7EC7">
        <w:rPr>
          <w:rFonts w:cs="Times New Roman"/>
          <w:szCs w:val="28"/>
        </w:rPr>
        <w:t>ли иным нормам законодательства</w:t>
      </w:r>
      <w:r w:rsidR="00F07086" w:rsidRPr="007D7EC7">
        <w:rPr>
          <w:rFonts w:cs="Times New Roman"/>
          <w:szCs w:val="28"/>
        </w:rPr>
        <w:t xml:space="preserve"> РФ. Все работы предварительно проверяются на предмет их соответствия вышеизло</w:t>
      </w:r>
      <w:r w:rsidR="00563E19">
        <w:rPr>
          <w:rFonts w:cs="Times New Roman"/>
          <w:szCs w:val="28"/>
        </w:rPr>
        <w:t>женным критериям. Заявки, наруши</w:t>
      </w:r>
      <w:r>
        <w:rPr>
          <w:rFonts w:cs="Times New Roman"/>
          <w:szCs w:val="28"/>
        </w:rPr>
        <w:t xml:space="preserve">вшие эти </w:t>
      </w:r>
      <w:r w:rsidRPr="007D7EC7">
        <w:rPr>
          <w:rFonts w:cs="Times New Roman"/>
          <w:szCs w:val="28"/>
        </w:rPr>
        <w:t>требования</w:t>
      </w:r>
      <w:r w:rsidR="00F07086" w:rsidRPr="007D7EC7">
        <w:rPr>
          <w:rFonts w:cs="Times New Roman"/>
          <w:szCs w:val="28"/>
        </w:rPr>
        <w:t xml:space="preserve">, </w:t>
      </w:r>
      <w:r>
        <w:rPr>
          <w:rFonts w:cs="Times New Roman"/>
          <w:szCs w:val="28"/>
        </w:rPr>
        <w:t xml:space="preserve">к конкурсу не допускаются. </w:t>
      </w:r>
    </w:p>
    <w:p w:rsidR="007D7EC7" w:rsidRPr="007D7EC7" w:rsidRDefault="007D7EC7" w:rsidP="007D7EC7">
      <w:pPr>
        <w:pStyle w:val="a3"/>
        <w:spacing w:line="240" w:lineRule="auto"/>
        <w:ind w:left="600" w:firstLine="0"/>
        <w:rPr>
          <w:rFonts w:cs="Times New Roman"/>
          <w:szCs w:val="28"/>
        </w:rPr>
      </w:pPr>
    </w:p>
    <w:p w:rsidR="00943E91" w:rsidRDefault="00943E91" w:rsidP="007D7EC7">
      <w:pPr>
        <w:spacing w:line="240" w:lineRule="auto"/>
        <w:jc w:val="center"/>
        <w:rPr>
          <w:rFonts w:cs="Times New Roman"/>
          <w:b/>
          <w:szCs w:val="28"/>
          <w:lang w:val="en-US"/>
        </w:rPr>
      </w:pPr>
    </w:p>
    <w:p w:rsidR="00943E91" w:rsidRDefault="00943E91" w:rsidP="007D7EC7">
      <w:pPr>
        <w:spacing w:line="240" w:lineRule="auto"/>
        <w:jc w:val="center"/>
        <w:rPr>
          <w:rFonts w:cs="Times New Roman"/>
          <w:b/>
          <w:szCs w:val="28"/>
          <w:lang w:val="en-US"/>
        </w:rPr>
      </w:pPr>
    </w:p>
    <w:p w:rsidR="004265BF" w:rsidRPr="007D7EC7" w:rsidRDefault="007D7EC7" w:rsidP="007D7EC7">
      <w:pPr>
        <w:spacing w:line="240" w:lineRule="auto"/>
        <w:jc w:val="center"/>
        <w:rPr>
          <w:rFonts w:cs="Times New Roman"/>
          <w:b/>
          <w:szCs w:val="28"/>
        </w:rPr>
      </w:pPr>
      <w:r w:rsidRPr="007D7EC7">
        <w:rPr>
          <w:rFonts w:cs="Times New Roman"/>
          <w:b/>
          <w:szCs w:val="28"/>
          <w:lang w:val="en-US"/>
        </w:rPr>
        <w:t>VI</w:t>
      </w:r>
      <w:r w:rsidRPr="007D7EC7">
        <w:rPr>
          <w:rFonts w:cs="Times New Roman"/>
          <w:b/>
          <w:szCs w:val="28"/>
        </w:rPr>
        <w:t>.</w:t>
      </w:r>
      <w:r w:rsidR="004265BF" w:rsidRPr="007D7EC7">
        <w:rPr>
          <w:rFonts w:cs="Times New Roman"/>
          <w:b/>
          <w:szCs w:val="28"/>
        </w:rPr>
        <w:t xml:space="preserve"> </w:t>
      </w:r>
      <w:r w:rsidRPr="007D7EC7">
        <w:rPr>
          <w:rFonts w:cs="Times New Roman"/>
          <w:b/>
          <w:szCs w:val="28"/>
        </w:rPr>
        <w:t>Заключительные положения.</w:t>
      </w:r>
    </w:p>
    <w:p w:rsidR="004265BF" w:rsidRPr="007D7EC7" w:rsidRDefault="00943E91" w:rsidP="007D7EC7">
      <w:pPr>
        <w:spacing w:line="240" w:lineRule="auto"/>
        <w:rPr>
          <w:rFonts w:cs="Times New Roman"/>
          <w:szCs w:val="28"/>
        </w:rPr>
      </w:pPr>
      <w:r>
        <w:rPr>
          <w:rFonts w:cs="Times New Roman"/>
          <w:szCs w:val="28"/>
        </w:rPr>
        <w:t>14.1</w:t>
      </w:r>
      <w:r w:rsidR="004265BF" w:rsidRPr="007D7EC7">
        <w:rPr>
          <w:rFonts w:cs="Times New Roman"/>
          <w:szCs w:val="28"/>
        </w:rPr>
        <w:t>. Организатор Конкурса не несет ни</w:t>
      </w:r>
      <w:r w:rsidR="00563E19">
        <w:rPr>
          <w:rFonts w:cs="Times New Roman"/>
          <w:szCs w:val="28"/>
        </w:rPr>
        <w:t xml:space="preserve">каких обязательств финансового </w:t>
      </w:r>
      <w:r w:rsidR="00D82AC1">
        <w:rPr>
          <w:rFonts w:cs="Times New Roman"/>
          <w:szCs w:val="28"/>
        </w:rPr>
        <w:t>характера перед у</w:t>
      </w:r>
      <w:r w:rsidR="004265BF" w:rsidRPr="007D7EC7">
        <w:rPr>
          <w:rFonts w:cs="Times New Roman"/>
          <w:szCs w:val="28"/>
        </w:rPr>
        <w:t>частниками и по</w:t>
      </w:r>
      <w:r w:rsidR="00DE6193">
        <w:rPr>
          <w:rFonts w:cs="Times New Roman"/>
          <w:szCs w:val="28"/>
        </w:rPr>
        <w:t>бедителя</w:t>
      </w:r>
      <w:r w:rsidR="007D7EC7" w:rsidRPr="007D7EC7">
        <w:rPr>
          <w:rFonts w:cs="Times New Roman"/>
          <w:szCs w:val="28"/>
        </w:rPr>
        <w:t xml:space="preserve">м Конкурса. Участники и </w:t>
      </w:r>
      <w:r w:rsidR="004265BF" w:rsidRPr="007D7EC7">
        <w:rPr>
          <w:rFonts w:cs="Times New Roman"/>
          <w:szCs w:val="28"/>
        </w:rPr>
        <w:t>победител</w:t>
      </w:r>
      <w:r w:rsidR="00DE6193">
        <w:rPr>
          <w:rFonts w:cs="Times New Roman"/>
          <w:szCs w:val="28"/>
        </w:rPr>
        <w:t>и</w:t>
      </w:r>
      <w:r w:rsidR="004265BF" w:rsidRPr="007D7EC7">
        <w:rPr>
          <w:rFonts w:cs="Times New Roman"/>
          <w:szCs w:val="28"/>
        </w:rPr>
        <w:t xml:space="preserve"> Конкурса не вправе требовать денежной компенсации за</w:t>
      </w:r>
      <w:r w:rsidR="007D7EC7" w:rsidRPr="007D7EC7">
        <w:rPr>
          <w:rFonts w:cs="Times New Roman"/>
          <w:szCs w:val="28"/>
        </w:rPr>
        <w:t xml:space="preserve"> </w:t>
      </w:r>
      <w:r w:rsidR="004265BF" w:rsidRPr="007D7EC7">
        <w:rPr>
          <w:rFonts w:cs="Times New Roman"/>
          <w:szCs w:val="28"/>
        </w:rPr>
        <w:t>участие в Конкурсе.</w:t>
      </w:r>
    </w:p>
    <w:p w:rsidR="00943E91" w:rsidRDefault="00943E91" w:rsidP="00943E91">
      <w:pPr>
        <w:spacing w:line="240" w:lineRule="auto"/>
        <w:rPr>
          <w:rFonts w:cs="Times New Roman"/>
          <w:szCs w:val="28"/>
        </w:rPr>
      </w:pPr>
      <w:r>
        <w:rPr>
          <w:rFonts w:cs="Times New Roman"/>
          <w:szCs w:val="28"/>
        </w:rPr>
        <w:t>14.2</w:t>
      </w:r>
      <w:r w:rsidR="004265BF" w:rsidRPr="007D7EC7">
        <w:rPr>
          <w:rFonts w:cs="Times New Roman"/>
          <w:szCs w:val="28"/>
        </w:rPr>
        <w:t>. Указанный Конкурс носит социа</w:t>
      </w:r>
      <w:r w:rsidR="007D7EC7">
        <w:rPr>
          <w:rFonts w:cs="Times New Roman"/>
          <w:szCs w:val="28"/>
        </w:rPr>
        <w:t xml:space="preserve">льную направленность и не имеет </w:t>
      </w:r>
      <w:r w:rsidR="004265BF" w:rsidRPr="007D7EC7">
        <w:rPr>
          <w:rFonts w:cs="Times New Roman"/>
          <w:szCs w:val="28"/>
        </w:rPr>
        <w:t>какой-либо коммерческой составляющей</w:t>
      </w:r>
      <w:r w:rsidR="002430EE">
        <w:rPr>
          <w:rFonts w:cs="Times New Roman"/>
          <w:szCs w:val="28"/>
        </w:rPr>
        <w:t>.</w:t>
      </w:r>
    </w:p>
    <w:p w:rsidR="002430EE" w:rsidRDefault="00943E91" w:rsidP="00943E91">
      <w:pPr>
        <w:spacing w:line="240" w:lineRule="auto"/>
        <w:rPr>
          <w:rFonts w:cs="Times New Roman"/>
          <w:szCs w:val="28"/>
        </w:rPr>
      </w:pPr>
      <w:r>
        <w:rPr>
          <w:rFonts w:cs="Times New Roman"/>
          <w:szCs w:val="28"/>
        </w:rPr>
        <w:t xml:space="preserve">14.3. Информация для контактов: </w:t>
      </w:r>
      <w:r w:rsidRPr="00943E91">
        <w:rPr>
          <w:rFonts w:cs="Times New Roman"/>
          <w:szCs w:val="28"/>
        </w:rPr>
        <w:t>8 (496) 342 -53-</w:t>
      </w:r>
      <w:r w:rsidR="00CB7F41">
        <w:rPr>
          <w:rFonts w:cs="Times New Roman"/>
          <w:szCs w:val="28"/>
        </w:rPr>
        <w:t>40, 8 (496) 342 -32-00 – ДК «Ме</w:t>
      </w:r>
      <w:r w:rsidRPr="00943E91">
        <w:rPr>
          <w:rFonts w:cs="Times New Roman"/>
          <w:szCs w:val="28"/>
        </w:rPr>
        <w:t>чта»</w:t>
      </w:r>
      <w:r w:rsidR="002430EE">
        <w:rPr>
          <w:rFonts w:cs="Times New Roman"/>
          <w:szCs w:val="28"/>
        </w:rPr>
        <w:br w:type="page"/>
      </w:r>
    </w:p>
    <w:p w:rsidR="002430EE" w:rsidRPr="002430EE" w:rsidRDefault="002430EE" w:rsidP="002430EE">
      <w:pPr>
        <w:spacing w:line="240" w:lineRule="auto"/>
        <w:jc w:val="right"/>
        <w:rPr>
          <w:rFonts w:cs="Times New Roman"/>
          <w:szCs w:val="28"/>
        </w:rPr>
      </w:pPr>
      <w:r w:rsidRPr="002430EE">
        <w:rPr>
          <w:rFonts w:cs="Times New Roman"/>
          <w:szCs w:val="28"/>
        </w:rPr>
        <w:lastRenderedPageBreak/>
        <w:t>Приложение l</w:t>
      </w:r>
    </w:p>
    <w:p w:rsidR="002430EE" w:rsidRPr="002430EE" w:rsidRDefault="002430EE" w:rsidP="002430EE">
      <w:pPr>
        <w:spacing w:line="240" w:lineRule="auto"/>
        <w:jc w:val="right"/>
        <w:rPr>
          <w:rFonts w:cs="Times New Roman"/>
          <w:szCs w:val="28"/>
        </w:rPr>
      </w:pPr>
      <w:r w:rsidRPr="002430EE">
        <w:rPr>
          <w:rFonts w:cs="Times New Roman"/>
          <w:szCs w:val="28"/>
        </w:rPr>
        <w:t>к Положению</w:t>
      </w:r>
    </w:p>
    <w:p w:rsidR="002430EE" w:rsidRPr="002430EE" w:rsidRDefault="002430EE" w:rsidP="002430EE">
      <w:pPr>
        <w:spacing w:line="240" w:lineRule="auto"/>
        <w:jc w:val="right"/>
        <w:rPr>
          <w:rFonts w:cs="Times New Roman"/>
          <w:szCs w:val="28"/>
        </w:rPr>
      </w:pPr>
      <w:r w:rsidRPr="002430EE">
        <w:rPr>
          <w:rFonts w:cs="Times New Roman"/>
          <w:szCs w:val="28"/>
        </w:rPr>
        <w:t>об О</w:t>
      </w:r>
      <w:r>
        <w:rPr>
          <w:rFonts w:cs="Times New Roman"/>
          <w:szCs w:val="28"/>
        </w:rPr>
        <w:t>ткрытом</w:t>
      </w:r>
      <w:r w:rsidRPr="002430EE">
        <w:rPr>
          <w:rFonts w:cs="Times New Roman"/>
          <w:szCs w:val="28"/>
        </w:rPr>
        <w:t xml:space="preserve"> конкурсе</w:t>
      </w:r>
    </w:p>
    <w:p w:rsidR="002430EE" w:rsidRPr="002430EE" w:rsidRDefault="002430EE" w:rsidP="002430EE">
      <w:pPr>
        <w:spacing w:line="240" w:lineRule="auto"/>
        <w:jc w:val="right"/>
        <w:rPr>
          <w:rFonts w:cs="Times New Roman"/>
          <w:szCs w:val="28"/>
        </w:rPr>
      </w:pPr>
      <w:r w:rsidRPr="002430EE">
        <w:rPr>
          <w:rFonts w:cs="Times New Roman"/>
          <w:szCs w:val="28"/>
        </w:rPr>
        <w:t>граффити</w:t>
      </w:r>
    </w:p>
    <w:p w:rsidR="002430EE" w:rsidRDefault="002430EE" w:rsidP="002430EE">
      <w:pPr>
        <w:spacing w:line="240" w:lineRule="auto"/>
        <w:jc w:val="center"/>
        <w:rPr>
          <w:rFonts w:cs="Times New Roman"/>
          <w:szCs w:val="28"/>
        </w:rPr>
      </w:pPr>
    </w:p>
    <w:p w:rsidR="002430EE" w:rsidRPr="002430EE" w:rsidRDefault="002430EE" w:rsidP="002430EE">
      <w:pPr>
        <w:spacing w:line="240" w:lineRule="auto"/>
        <w:jc w:val="center"/>
        <w:rPr>
          <w:rFonts w:cs="Times New Roman"/>
          <w:szCs w:val="28"/>
        </w:rPr>
      </w:pPr>
      <w:r w:rsidRPr="002430EE">
        <w:rPr>
          <w:rFonts w:cs="Times New Roman"/>
          <w:szCs w:val="28"/>
        </w:rPr>
        <w:t>Анкета</w:t>
      </w:r>
    </w:p>
    <w:p w:rsidR="002430EE" w:rsidRDefault="002430EE" w:rsidP="002430EE">
      <w:pPr>
        <w:spacing w:line="240" w:lineRule="auto"/>
        <w:jc w:val="center"/>
        <w:rPr>
          <w:rFonts w:cs="Times New Roman"/>
          <w:szCs w:val="28"/>
        </w:rPr>
      </w:pPr>
      <w:r w:rsidRPr="002430EE">
        <w:rPr>
          <w:rFonts w:cs="Times New Roman"/>
          <w:szCs w:val="28"/>
        </w:rPr>
        <w:t xml:space="preserve">участника </w:t>
      </w:r>
      <w:r>
        <w:rPr>
          <w:rFonts w:cs="Times New Roman"/>
          <w:szCs w:val="28"/>
        </w:rPr>
        <w:t>Открытого</w:t>
      </w:r>
      <w:r w:rsidRPr="002430EE">
        <w:rPr>
          <w:rFonts w:cs="Times New Roman"/>
          <w:szCs w:val="28"/>
        </w:rPr>
        <w:t xml:space="preserve"> конкурса граффити</w:t>
      </w:r>
    </w:p>
    <w:p w:rsidR="00DD54CF" w:rsidRPr="00DD54CF" w:rsidRDefault="00DD54CF" w:rsidP="00DD54CF">
      <w:pPr>
        <w:spacing w:line="240" w:lineRule="auto"/>
        <w:jc w:val="center"/>
        <w:rPr>
          <w:rFonts w:cs="Times New Roman"/>
          <w:szCs w:val="28"/>
        </w:rPr>
      </w:pPr>
      <w:r w:rsidRPr="00DD54CF">
        <w:rPr>
          <w:rFonts w:cs="Times New Roman"/>
          <w:szCs w:val="28"/>
        </w:rPr>
        <w:t>«СтенограФФия»</w:t>
      </w:r>
    </w:p>
    <w:p w:rsidR="002430EE" w:rsidRDefault="002430EE" w:rsidP="002430EE">
      <w:pPr>
        <w:spacing w:line="240" w:lineRule="auto"/>
        <w:rPr>
          <w:rFonts w:cs="Times New Roman"/>
          <w:szCs w:val="28"/>
        </w:rPr>
      </w:pPr>
    </w:p>
    <w:tbl>
      <w:tblPr>
        <w:tblStyle w:val="a8"/>
        <w:tblW w:w="0" w:type="auto"/>
        <w:tblLook w:val="04A0" w:firstRow="1" w:lastRow="0" w:firstColumn="1" w:lastColumn="0" w:noHBand="0" w:noVBand="1"/>
      </w:tblPr>
      <w:tblGrid>
        <w:gridCol w:w="4814"/>
        <w:gridCol w:w="4814"/>
      </w:tblGrid>
      <w:tr w:rsidR="002430EE" w:rsidTr="002430EE">
        <w:tc>
          <w:tcPr>
            <w:tcW w:w="4814" w:type="dxa"/>
          </w:tcPr>
          <w:p w:rsidR="002430EE" w:rsidRDefault="002430EE" w:rsidP="002430EE">
            <w:pPr>
              <w:ind w:firstLine="0"/>
              <w:rPr>
                <w:rFonts w:cs="Times New Roman"/>
                <w:szCs w:val="28"/>
              </w:rPr>
            </w:pPr>
            <w:r>
              <w:rPr>
                <w:rFonts w:cs="Times New Roman"/>
                <w:szCs w:val="28"/>
              </w:rPr>
              <w:t>ФИО</w:t>
            </w:r>
          </w:p>
        </w:tc>
        <w:tc>
          <w:tcPr>
            <w:tcW w:w="4814" w:type="dxa"/>
          </w:tcPr>
          <w:p w:rsidR="002430EE" w:rsidRDefault="002430EE" w:rsidP="002430EE">
            <w:pPr>
              <w:ind w:firstLine="0"/>
              <w:rPr>
                <w:rFonts w:cs="Times New Roman"/>
                <w:szCs w:val="28"/>
              </w:rPr>
            </w:pPr>
          </w:p>
        </w:tc>
      </w:tr>
      <w:tr w:rsidR="002430EE" w:rsidTr="00887563">
        <w:trPr>
          <w:trHeight w:val="242"/>
        </w:trPr>
        <w:tc>
          <w:tcPr>
            <w:tcW w:w="4814" w:type="dxa"/>
          </w:tcPr>
          <w:p w:rsidR="002430EE" w:rsidRDefault="002430EE" w:rsidP="002430EE">
            <w:pPr>
              <w:ind w:firstLine="0"/>
              <w:rPr>
                <w:rFonts w:cs="Times New Roman"/>
                <w:szCs w:val="28"/>
              </w:rPr>
            </w:pPr>
            <w:r>
              <w:rPr>
                <w:rFonts w:cs="Times New Roman"/>
                <w:szCs w:val="28"/>
              </w:rPr>
              <w:t>Адрес электронной почты</w:t>
            </w:r>
          </w:p>
        </w:tc>
        <w:tc>
          <w:tcPr>
            <w:tcW w:w="4814" w:type="dxa"/>
          </w:tcPr>
          <w:p w:rsidR="002430EE" w:rsidRDefault="002430EE" w:rsidP="002430EE">
            <w:pPr>
              <w:ind w:firstLine="0"/>
              <w:rPr>
                <w:rFonts w:cs="Times New Roman"/>
                <w:szCs w:val="28"/>
              </w:rPr>
            </w:pPr>
          </w:p>
        </w:tc>
      </w:tr>
      <w:tr w:rsidR="00887563" w:rsidTr="002430EE">
        <w:trPr>
          <w:trHeight w:val="81"/>
        </w:trPr>
        <w:tc>
          <w:tcPr>
            <w:tcW w:w="4814" w:type="dxa"/>
          </w:tcPr>
          <w:p w:rsidR="00887563" w:rsidRDefault="00887563" w:rsidP="002430EE">
            <w:pPr>
              <w:ind w:firstLine="0"/>
              <w:rPr>
                <w:rFonts w:cs="Times New Roman"/>
                <w:szCs w:val="28"/>
              </w:rPr>
            </w:pPr>
            <w:r>
              <w:rPr>
                <w:rFonts w:cs="Times New Roman"/>
                <w:szCs w:val="28"/>
              </w:rPr>
              <w:t>Контактный телефон</w:t>
            </w:r>
          </w:p>
        </w:tc>
        <w:tc>
          <w:tcPr>
            <w:tcW w:w="4814" w:type="dxa"/>
          </w:tcPr>
          <w:p w:rsidR="00887563" w:rsidRDefault="00887563" w:rsidP="002430EE">
            <w:pPr>
              <w:ind w:firstLine="0"/>
              <w:rPr>
                <w:rFonts w:cs="Times New Roman"/>
                <w:szCs w:val="28"/>
              </w:rPr>
            </w:pPr>
          </w:p>
        </w:tc>
      </w:tr>
      <w:tr w:rsidR="002430EE" w:rsidTr="002430EE">
        <w:tc>
          <w:tcPr>
            <w:tcW w:w="4814" w:type="dxa"/>
          </w:tcPr>
          <w:p w:rsidR="002430EE" w:rsidRDefault="002430EE" w:rsidP="002430EE">
            <w:pPr>
              <w:ind w:firstLine="0"/>
              <w:rPr>
                <w:rFonts w:cs="Times New Roman"/>
                <w:szCs w:val="28"/>
              </w:rPr>
            </w:pPr>
            <w:r>
              <w:rPr>
                <w:rFonts w:cs="Times New Roman"/>
                <w:szCs w:val="28"/>
              </w:rPr>
              <w:t>Возраст</w:t>
            </w:r>
          </w:p>
        </w:tc>
        <w:tc>
          <w:tcPr>
            <w:tcW w:w="4814" w:type="dxa"/>
          </w:tcPr>
          <w:p w:rsidR="002430EE" w:rsidRDefault="002430EE" w:rsidP="002430EE">
            <w:pPr>
              <w:ind w:firstLine="0"/>
              <w:rPr>
                <w:rFonts w:cs="Times New Roman"/>
                <w:szCs w:val="28"/>
              </w:rPr>
            </w:pPr>
          </w:p>
        </w:tc>
      </w:tr>
      <w:tr w:rsidR="002430EE" w:rsidTr="002430EE">
        <w:tc>
          <w:tcPr>
            <w:tcW w:w="4814" w:type="dxa"/>
          </w:tcPr>
          <w:p w:rsidR="002430EE" w:rsidRDefault="002430EE" w:rsidP="002430EE">
            <w:pPr>
              <w:ind w:firstLine="0"/>
              <w:rPr>
                <w:rFonts w:cs="Times New Roman"/>
                <w:szCs w:val="28"/>
              </w:rPr>
            </w:pPr>
            <w:r>
              <w:rPr>
                <w:rFonts w:cs="Times New Roman"/>
                <w:szCs w:val="28"/>
              </w:rPr>
              <w:t>Наименование учебного заведения или места работы</w:t>
            </w:r>
          </w:p>
        </w:tc>
        <w:tc>
          <w:tcPr>
            <w:tcW w:w="4814" w:type="dxa"/>
          </w:tcPr>
          <w:p w:rsidR="002430EE" w:rsidRDefault="002430EE" w:rsidP="002430EE">
            <w:pPr>
              <w:ind w:firstLine="0"/>
              <w:rPr>
                <w:rFonts w:cs="Times New Roman"/>
                <w:szCs w:val="28"/>
              </w:rPr>
            </w:pPr>
          </w:p>
        </w:tc>
      </w:tr>
      <w:tr w:rsidR="002430EE" w:rsidTr="002430EE">
        <w:tc>
          <w:tcPr>
            <w:tcW w:w="4814" w:type="dxa"/>
          </w:tcPr>
          <w:p w:rsidR="002430EE" w:rsidRDefault="00887563" w:rsidP="002430EE">
            <w:pPr>
              <w:ind w:firstLine="0"/>
              <w:rPr>
                <w:rFonts w:cs="Times New Roman"/>
                <w:szCs w:val="28"/>
              </w:rPr>
            </w:pPr>
            <w:r>
              <w:rPr>
                <w:rFonts w:cs="Times New Roman"/>
                <w:szCs w:val="28"/>
              </w:rPr>
              <w:t xml:space="preserve">Название эскиза </w:t>
            </w:r>
          </w:p>
        </w:tc>
        <w:tc>
          <w:tcPr>
            <w:tcW w:w="4814" w:type="dxa"/>
          </w:tcPr>
          <w:p w:rsidR="002430EE" w:rsidRDefault="002430EE" w:rsidP="002430EE">
            <w:pPr>
              <w:ind w:firstLine="0"/>
              <w:rPr>
                <w:rFonts w:cs="Times New Roman"/>
                <w:szCs w:val="28"/>
              </w:rPr>
            </w:pPr>
          </w:p>
        </w:tc>
      </w:tr>
      <w:tr w:rsidR="002430EE" w:rsidTr="002430EE">
        <w:tc>
          <w:tcPr>
            <w:tcW w:w="4814" w:type="dxa"/>
          </w:tcPr>
          <w:p w:rsidR="002430EE" w:rsidRDefault="00887563" w:rsidP="002430EE">
            <w:pPr>
              <w:ind w:firstLine="0"/>
              <w:rPr>
                <w:rFonts w:cs="Times New Roman"/>
                <w:szCs w:val="28"/>
              </w:rPr>
            </w:pPr>
            <w:r>
              <w:rPr>
                <w:rFonts w:cs="Times New Roman"/>
                <w:szCs w:val="28"/>
              </w:rPr>
              <w:t>Краткое описание к эскизу</w:t>
            </w:r>
          </w:p>
        </w:tc>
        <w:tc>
          <w:tcPr>
            <w:tcW w:w="4814" w:type="dxa"/>
          </w:tcPr>
          <w:p w:rsidR="002430EE" w:rsidRDefault="002430EE" w:rsidP="002430EE">
            <w:pPr>
              <w:ind w:firstLine="0"/>
              <w:rPr>
                <w:rFonts w:cs="Times New Roman"/>
                <w:szCs w:val="28"/>
              </w:rPr>
            </w:pPr>
          </w:p>
        </w:tc>
      </w:tr>
    </w:tbl>
    <w:p w:rsidR="002430EE" w:rsidRDefault="002430EE" w:rsidP="002430EE">
      <w:pPr>
        <w:spacing w:line="240" w:lineRule="auto"/>
        <w:rPr>
          <w:rFonts w:cs="Times New Roman"/>
          <w:szCs w:val="28"/>
        </w:rPr>
      </w:pPr>
    </w:p>
    <w:p w:rsidR="00887563" w:rsidRDefault="00887563" w:rsidP="002430EE">
      <w:pPr>
        <w:spacing w:line="240" w:lineRule="auto"/>
        <w:rPr>
          <w:rFonts w:cs="Times New Roman"/>
          <w:szCs w:val="28"/>
        </w:rPr>
      </w:pPr>
      <w:r w:rsidRPr="00887563">
        <w:rPr>
          <w:rFonts w:cs="Times New Roman"/>
          <w:szCs w:val="28"/>
        </w:rPr>
        <w:t>Приложение: фото эскиза рисунка.</w:t>
      </w:r>
    </w:p>
    <w:p w:rsidR="00DB110F" w:rsidRDefault="00DB110F">
      <w:pPr>
        <w:rPr>
          <w:rFonts w:cs="Times New Roman"/>
          <w:szCs w:val="28"/>
        </w:rPr>
      </w:pPr>
      <w:r>
        <w:rPr>
          <w:rFonts w:cs="Times New Roman"/>
          <w:szCs w:val="28"/>
        </w:rPr>
        <w:br w:type="page"/>
      </w:r>
    </w:p>
    <w:p w:rsidR="00DB110F" w:rsidRDefault="00DB110F" w:rsidP="00DB110F">
      <w:pPr>
        <w:spacing w:line="240" w:lineRule="auto"/>
        <w:jc w:val="right"/>
        <w:rPr>
          <w:rFonts w:cs="Times New Roman"/>
          <w:szCs w:val="28"/>
        </w:rPr>
      </w:pPr>
      <w:r>
        <w:rPr>
          <w:rFonts w:cs="Times New Roman"/>
          <w:szCs w:val="28"/>
        </w:rPr>
        <w:lastRenderedPageBreak/>
        <w:t>Приложение 2</w:t>
      </w:r>
    </w:p>
    <w:p w:rsidR="00DB110F" w:rsidRPr="00DB110F" w:rsidRDefault="00DB110F" w:rsidP="00DB110F">
      <w:pPr>
        <w:spacing w:line="240" w:lineRule="auto"/>
        <w:jc w:val="right"/>
        <w:rPr>
          <w:rFonts w:cs="Times New Roman"/>
          <w:szCs w:val="28"/>
        </w:rPr>
      </w:pPr>
      <w:r w:rsidRPr="00DB110F">
        <w:rPr>
          <w:rFonts w:cs="Times New Roman"/>
          <w:szCs w:val="28"/>
        </w:rPr>
        <w:t>к Положению</w:t>
      </w:r>
    </w:p>
    <w:p w:rsidR="00DB110F" w:rsidRPr="00DB110F" w:rsidRDefault="00DB110F" w:rsidP="00DB110F">
      <w:pPr>
        <w:spacing w:line="240" w:lineRule="auto"/>
        <w:jc w:val="right"/>
        <w:rPr>
          <w:rFonts w:cs="Times New Roman"/>
          <w:szCs w:val="28"/>
        </w:rPr>
      </w:pPr>
      <w:r w:rsidRPr="00DB110F">
        <w:rPr>
          <w:rFonts w:cs="Times New Roman"/>
          <w:szCs w:val="28"/>
        </w:rPr>
        <w:t>об Открытом конкурсе</w:t>
      </w:r>
    </w:p>
    <w:p w:rsidR="00DB110F" w:rsidRDefault="00DB110F" w:rsidP="00DB110F">
      <w:pPr>
        <w:spacing w:line="240" w:lineRule="auto"/>
        <w:jc w:val="right"/>
        <w:rPr>
          <w:rFonts w:cs="Times New Roman"/>
          <w:szCs w:val="28"/>
        </w:rPr>
      </w:pPr>
      <w:r w:rsidRPr="00DB110F">
        <w:rPr>
          <w:rFonts w:cs="Times New Roman"/>
          <w:szCs w:val="28"/>
        </w:rPr>
        <w:t>граффити</w:t>
      </w:r>
    </w:p>
    <w:p w:rsidR="00DB110F" w:rsidRDefault="00DB110F" w:rsidP="00DB110F">
      <w:pPr>
        <w:spacing w:line="240" w:lineRule="auto"/>
        <w:rPr>
          <w:rFonts w:cs="Times New Roman"/>
          <w:szCs w:val="28"/>
        </w:rPr>
      </w:pPr>
    </w:p>
    <w:p w:rsidR="00DB110F" w:rsidRPr="00DB110F" w:rsidRDefault="00DB110F" w:rsidP="00DB110F">
      <w:pPr>
        <w:spacing w:line="240" w:lineRule="auto"/>
        <w:jc w:val="center"/>
        <w:rPr>
          <w:rFonts w:cs="Times New Roman"/>
          <w:b/>
          <w:szCs w:val="28"/>
        </w:rPr>
      </w:pPr>
      <w:r w:rsidRPr="00DB110F">
        <w:rPr>
          <w:rFonts w:cs="Times New Roman"/>
          <w:b/>
          <w:szCs w:val="28"/>
        </w:rPr>
        <w:t xml:space="preserve">Согласие </w:t>
      </w:r>
    </w:p>
    <w:p w:rsidR="00DB110F" w:rsidRPr="00510B56" w:rsidRDefault="00DB110F" w:rsidP="00510B56">
      <w:pPr>
        <w:spacing w:line="240" w:lineRule="auto"/>
        <w:jc w:val="center"/>
        <w:rPr>
          <w:rFonts w:cs="Times New Roman"/>
          <w:b/>
          <w:szCs w:val="28"/>
        </w:rPr>
      </w:pPr>
      <w:r w:rsidRPr="00DB110F">
        <w:rPr>
          <w:rFonts w:cs="Times New Roman"/>
          <w:b/>
          <w:szCs w:val="28"/>
        </w:rPr>
        <w:t>на обработку персональных данных</w:t>
      </w:r>
    </w:p>
    <w:p w:rsidR="00DB110F" w:rsidRDefault="00DB110F" w:rsidP="00DB110F">
      <w:pPr>
        <w:spacing w:line="240" w:lineRule="auto"/>
        <w:rPr>
          <w:rFonts w:cs="Times New Roman"/>
          <w:szCs w:val="28"/>
        </w:rPr>
      </w:pPr>
    </w:p>
    <w:p w:rsidR="00DB110F" w:rsidRDefault="00DB110F" w:rsidP="00B4194A">
      <w:pPr>
        <w:tabs>
          <w:tab w:val="left" w:leader="underscore" w:pos="9356"/>
        </w:tabs>
        <w:spacing w:line="240" w:lineRule="auto"/>
        <w:ind w:firstLine="0"/>
        <w:rPr>
          <w:rFonts w:cs="Times New Roman"/>
          <w:szCs w:val="28"/>
        </w:rPr>
      </w:pPr>
      <w:r>
        <w:rPr>
          <w:rFonts w:cs="Times New Roman"/>
          <w:szCs w:val="28"/>
        </w:rPr>
        <w:t>Я,</w:t>
      </w:r>
      <w:r>
        <w:rPr>
          <w:rFonts w:cs="Times New Roman"/>
          <w:szCs w:val="28"/>
        </w:rPr>
        <w:tab/>
        <w:t>,</w:t>
      </w:r>
    </w:p>
    <w:p w:rsidR="00DB110F" w:rsidRPr="00DB110F" w:rsidRDefault="00DB110F" w:rsidP="00DB110F">
      <w:pPr>
        <w:tabs>
          <w:tab w:val="left" w:leader="underscore" w:pos="9356"/>
        </w:tabs>
        <w:spacing w:line="240" w:lineRule="auto"/>
        <w:jc w:val="center"/>
        <w:rPr>
          <w:rFonts w:cs="Times New Roman"/>
          <w:sz w:val="22"/>
        </w:rPr>
      </w:pPr>
      <w:r w:rsidRPr="00DB110F">
        <w:rPr>
          <w:rFonts w:cs="Times New Roman"/>
          <w:sz w:val="22"/>
        </w:rPr>
        <w:t>(фамилия, имя, отчество субъекта персональных данных)</w:t>
      </w:r>
    </w:p>
    <w:p w:rsidR="00DB110F" w:rsidRDefault="00DB110F" w:rsidP="00B4194A">
      <w:pPr>
        <w:tabs>
          <w:tab w:val="left" w:leader="underscore" w:pos="9356"/>
        </w:tabs>
        <w:spacing w:line="240" w:lineRule="auto"/>
        <w:ind w:firstLine="0"/>
        <w:rPr>
          <w:rFonts w:cs="Times New Roman"/>
          <w:szCs w:val="28"/>
        </w:rPr>
      </w:pPr>
      <w:r>
        <w:rPr>
          <w:rFonts w:cs="Times New Roman"/>
          <w:szCs w:val="28"/>
        </w:rPr>
        <w:t xml:space="preserve">Паспорт: </w:t>
      </w:r>
      <w:r>
        <w:rPr>
          <w:rFonts w:cs="Times New Roman"/>
          <w:szCs w:val="28"/>
        </w:rPr>
        <w:tab/>
      </w:r>
    </w:p>
    <w:p w:rsidR="00DB110F" w:rsidRDefault="00DB110F" w:rsidP="00B4194A">
      <w:pPr>
        <w:tabs>
          <w:tab w:val="left" w:leader="underscore" w:pos="9356"/>
        </w:tabs>
        <w:spacing w:line="240" w:lineRule="auto"/>
        <w:ind w:firstLine="0"/>
        <w:rPr>
          <w:rFonts w:cs="Times New Roman"/>
          <w:szCs w:val="28"/>
        </w:rPr>
      </w:pPr>
      <w:r>
        <w:rPr>
          <w:rFonts w:cs="Times New Roman"/>
          <w:szCs w:val="28"/>
        </w:rPr>
        <w:tab/>
        <w:t>,</w:t>
      </w:r>
    </w:p>
    <w:p w:rsidR="00DB110F" w:rsidRDefault="00DB110F" w:rsidP="00DB110F">
      <w:pPr>
        <w:tabs>
          <w:tab w:val="left" w:leader="underscore" w:pos="9356"/>
        </w:tabs>
        <w:spacing w:line="240" w:lineRule="auto"/>
        <w:jc w:val="right"/>
        <w:rPr>
          <w:rFonts w:cs="Times New Roman"/>
          <w:sz w:val="22"/>
        </w:rPr>
      </w:pPr>
      <w:r w:rsidRPr="00DB110F">
        <w:rPr>
          <w:rFonts w:cs="Times New Roman"/>
          <w:sz w:val="22"/>
        </w:rPr>
        <w:t>(серия, номер, дата выдачи документа выдавший его орган, код подразделения)</w:t>
      </w:r>
    </w:p>
    <w:p w:rsidR="00DB110F" w:rsidRDefault="00DB110F" w:rsidP="00B4194A">
      <w:pPr>
        <w:tabs>
          <w:tab w:val="left" w:leader="underscore" w:pos="9356"/>
        </w:tabs>
        <w:spacing w:line="240" w:lineRule="auto"/>
        <w:ind w:firstLine="0"/>
        <w:rPr>
          <w:rFonts w:cs="Times New Roman"/>
          <w:szCs w:val="28"/>
        </w:rPr>
      </w:pPr>
      <w:r w:rsidRPr="00DB110F">
        <w:rPr>
          <w:rFonts w:cs="Times New Roman"/>
          <w:szCs w:val="28"/>
        </w:rPr>
        <w:t>Зарегистрирован по адресу</w:t>
      </w:r>
      <w:r>
        <w:rPr>
          <w:rFonts w:cs="Times New Roman"/>
          <w:szCs w:val="28"/>
        </w:rPr>
        <w:tab/>
      </w:r>
    </w:p>
    <w:p w:rsidR="00DB110F" w:rsidRDefault="00DB110F" w:rsidP="00B4194A">
      <w:pPr>
        <w:tabs>
          <w:tab w:val="left" w:leader="underscore" w:pos="9356"/>
        </w:tabs>
        <w:spacing w:line="240" w:lineRule="auto"/>
        <w:ind w:firstLine="0"/>
        <w:rPr>
          <w:rFonts w:cs="Times New Roman"/>
          <w:szCs w:val="28"/>
        </w:rPr>
      </w:pPr>
      <w:r>
        <w:rPr>
          <w:rFonts w:cs="Times New Roman"/>
          <w:szCs w:val="28"/>
        </w:rPr>
        <w:tab/>
      </w:r>
    </w:p>
    <w:p w:rsidR="00510B56" w:rsidRPr="00510B56" w:rsidRDefault="00510B56" w:rsidP="00510B56">
      <w:pPr>
        <w:tabs>
          <w:tab w:val="left" w:leader="underscore" w:pos="9356"/>
        </w:tabs>
        <w:spacing w:line="240" w:lineRule="auto"/>
        <w:ind w:firstLine="0"/>
        <w:rPr>
          <w:rFonts w:cs="Times New Roman"/>
          <w:szCs w:val="28"/>
        </w:rPr>
      </w:pPr>
      <w:r w:rsidRPr="00510B56">
        <w:rPr>
          <w:rFonts w:cs="Times New Roman"/>
          <w:szCs w:val="28"/>
        </w:rPr>
        <w:t xml:space="preserve">в соответствии </w:t>
      </w:r>
      <w:r w:rsidR="0016065E">
        <w:rPr>
          <w:rFonts w:cs="Times New Roman"/>
          <w:szCs w:val="28"/>
        </w:rPr>
        <w:t>с п. 4 ст. 9 Федерального закона от 27.07.2006 N</w:t>
      </w:r>
      <w:r>
        <w:rPr>
          <w:rFonts w:cs="Times New Roman"/>
          <w:szCs w:val="28"/>
        </w:rPr>
        <w:t xml:space="preserve"> 152-Ф3 «</w:t>
      </w:r>
      <w:r w:rsidRPr="00510B56">
        <w:rPr>
          <w:rFonts w:cs="Times New Roman"/>
          <w:szCs w:val="28"/>
        </w:rPr>
        <w:t xml:space="preserve">О </w:t>
      </w:r>
      <w:r>
        <w:rPr>
          <w:rFonts w:cs="Times New Roman"/>
          <w:szCs w:val="28"/>
        </w:rPr>
        <w:t>персональных данных»</w:t>
      </w:r>
      <w:r w:rsidRPr="00510B56">
        <w:rPr>
          <w:rFonts w:cs="Times New Roman"/>
          <w:szCs w:val="28"/>
        </w:rPr>
        <w:t>, в ц</w:t>
      </w:r>
      <w:r>
        <w:rPr>
          <w:rFonts w:cs="Times New Roman"/>
          <w:szCs w:val="28"/>
        </w:rPr>
        <w:t>елях</w:t>
      </w:r>
      <w:r w:rsidRPr="00510B56">
        <w:rPr>
          <w:rFonts w:cs="Times New Roman"/>
          <w:szCs w:val="28"/>
        </w:rPr>
        <w:t xml:space="preserve"> участия в </w:t>
      </w:r>
      <w:r>
        <w:rPr>
          <w:rFonts w:cs="Times New Roman"/>
          <w:szCs w:val="28"/>
        </w:rPr>
        <w:t>Открытом конкурсе</w:t>
      </w:r>
      <w:r w:rsidRPr="00510B56">
        <w:rPr>
          <w:rFonts w:cs="Times New Roman"/>
          <w:szCs w:val="28"/>
        </w:rPr>
        <w:t xml:space="preserve"> граффити</w:t>
      </w:r>
      <w:r>
        <w:rPr>
          <w:rFonts w:cs="Times New Roman"/>
          <w:szCs w:val="28"/>
        </w:rPr>
        <w:t xml:space="preserve"> «Разноцветная мечта», настоящи</w:t>
      </w:r>
      <w:r w:rsidRPr="00510B56">
        <w:rPr>
          <w:rFonts w:cs="Times New Roman"/>
          <w:szCs w:val="28"/>
        </w:rPr>
        <w:t>м даю согласие</w:t>
      </w:r>
      <w:r>
        <w:rPr>
          <w:rFonts w:cs="Times New Roman"/>
          <w:szCs w:val="28"/>
        </w:rPr>
        <w:t xml:space="preserve"> организаторам конкурса</w:t>
      </w:r>
      <w:r w:rsidRPr="00510B56">
        <w:rPr>
          <w:rFonts w:cs="Times New Roman"/>
          <w:szCs w:val="28"/>
        </w:rPr>
        <w:t xml:space="preserve">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510B56" w:rsidRDefault="00510B56" w:rsidP="00510B56">
      <w:pPr>
        <w:tabs>
          <w:tab w:val="left" w:leader="underscore" w:pos="9356"/>
        </w:tabs>
        <w:spacing w:line="240" w:lineRule="auto"/>
        <w:rPr>
          <w:rFonts w:cs="Times New Roman"/>
          <w:szCs w:val="28"/>
        </w:rPr>
      </w:pPr>
    </w:p>
    <w:p w:rsidR="00510B56" w:rsidRPr="00510B56" w:rsidRDefault="00510B56" w:rsidP="00510B56">
      <w:pPr>
        <w:tabs>
          <w:tab w:val="left" w:leader="underscore" w:pos="9356"/>
        </w:tabs>
        <w:spacing w:line="240" w:lineRule="auto"/>
        <w:rPr>
          <w:rFonts w:cs="Times New Roman"/>
          <w:szCs w:val="28"/>
        </w:rPr>
      </w:pPr>
      <w:r w:rsidRPr="00510B56">
        <w:rPr>
          <w:rFonts w:cs="Times New Roman"/>
          <w:szCs w:val="28"/>
        </w:rPr>
        <w:t>Я даю согласие на использование персональных данных, а также на хранение данных об этих резуль</w:t>
      </w:r>
      <w:r>
        <w:rPr>
          <w:rFonts w:cs="Times New Roman"/>
          <w:szCs w:val="28"/>
        </w:rPr>
        <w:t>татах на электронных носителях.</w:t>
      </w:r>
    </w:p>
    <w:p w:rsidR="00510B56" w:rsidRDefault="00510B56" w:rsidP="00510B56">
      <w:pPr>
        <w:tabs>
          <w:tab w:val="left" w:leader="underscore" w:pos="9356"/>
        </w:tabs>
        <w:spacing w:line="240" w:lineRule="auto"/>
        <w:rPr>
          <w:rFonts w:cs="Times New Roman"/>
          <w:szCs w:val="28"/>
        </w:rPr>
      </w:pPr>
    </w:p>
    <w:p w:rsidR="00510B56" w:rsidRPr="00510B56" w:rsidRDefault="00510B56" w:rsidP="00510B56">
      <w:pPr>
        <w:tabs>
          <w:tab w:val="left" w:leader="underscore" w:pos="9356"/>
        </w:tabs>
        <w:spacing w:line="240" w:lineRule="auto"/>
        <w:rPr>
          <w:rFonts w:cs="Times New Roman"/>
          <w:szCs w:val="28"/>
        </w:rPr>
      </w:pPr>
      <w:r w:rsidRPr="00510B56">
        <w:rPr>
          <w:rFonts w:cs="Times New Roman"/>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w:t>
      </w:r>
      <w:r>
        <w:rPr>
          <w:rFonts w:cs="Times New Roman"/>
          <w:szCs w:val="28"/>
        </w:rPr>
        <w:t>тельством Российской Федерации.</w:t>
      </w:r>
    </w:p>
    <w:p w:rsidR="00510B56" w:rsidRDefault="00510B56" w:rsidP="00510B56">
      <w:pPr>
        <w:tabs>
          <w:tab w:val="left" w:leader="underscore" w:pos="9356"/>
        </w:tabs>
        <w:spacing w:line="240" w:lineRule="auto"/>
        <w:rPr>
          <w:rFonts w:cs="Times New Roman"/>
          <w:szCs w:val="28"/>
        </w:rPr>
      </w:pPr>
    </w:p>
    <w:p w:rsidR="00510B56" w:rsidRPr="00510B56" w:rsidRDefault="00510B56" w:rsidP="00510B56">
      <w:pPr>
        <w:tabs>
          <w:tab w:val="left" w:leader="underscore" w:pos="9356"/>
        </w:tabs>
        <w:spacing w:line="240" w:lineRule="auto"/>
        <w:rPr>
          <w:rFonts w:cs="Times New Roman"/>
          <w:szCs w:val="28"/>
        </w:rPr>
      </w:pPr>
      <w:r w:rsidRPr="00510B56">
        <w:rPr>
          <w:rFonts w:cs="Times New Roman"/>
          <w:szCs w:val="28"/>
        </w:rPr>
        <w:t xml:space="preserve">Я проинформирован(а), что обработка моих персональных данных в соответствии с действующим законодательством Российской Федерации возможна как неавтоматизированным, так </w:t>
      </w:r>
      <w:r>
        <w:rPr>
          <w:rFonts w:cs="Times New Roman"/>
          <w:szCs w:val="28"/>
        </w:rPr>
        <w:t>и автоматизированным способами.</w:t>
      </w:r>
    </w:p>
    <w:p w:rsidR="00510B56" w:rsidRDefault="00510B56" w:rsidP="00510B56">
      <w:pPr>
        <w:tabs>
          <w:tab w:val="left" w:leader="underscore" w:pos="9356"/>
        </w:tabs>
        <w:spacing w:line="240" w:lineRule="auto"/>
        <w:rPr>
          <w:rFonts w:cs="Times New Roman"/>
          <w:szCs w:val="28"/>
        </w:rPr>
      </w:pPr>
    </w:p>
    <w:p w:rsidR="00510B56" w:rsidRPr="00510B56" w:rsidRDefault="00510B56" w:rsidP="00510B56">
      <w:pPr>
        <w:tabs>
          <w:tab w:val="left" w:leader="underscore" w:pos="9356"/>
        </w:tabs>
        <w:spacing w:line="240" w:lineRule="auto"/>
        <w:rPr>
          <w:rFonts w:cs="Times New Roman"/>
          <w:szCs w:val="28"/>
        </w:rPr>
      </w:pPr>
      <w:r w:rsidRPr="00510B56">
        <w:rPr>
          <w:rFonts w:cs="Times New Roman"/>
          <w:szCs w:val="28"/>
        </w:rPr>
        <w:t>Данное согласие действует до достижения целей обработки персональных данных или в течение срока хранени</w:t>
      </w:r>
      <w:r>
        <w:rPr>
          <w:rFonts w:cs="Times New Roman"/>
          <w:szCs w:val="28"/>
        </w:rPr>
        <w:t>я информации.</w:t>
      </w:r>
    </w:p>
    <w:p w:rsidR="00510B56" w:rsidRDefault="00510B56" w:rsidP="00510B56">
      <w:pPr>
        <w:tabs>
          <w:tab w:val="left" w:leader="underscore" w:pos="9356"/>
        </w:tabs>
        <w:spacing w:line="240" w:lineRule="auto"/>
        <w:rPr>
          <w:rFonts w:cs="Times New Roman"/>
          <w:szCs w:val="28"/>
        </w:rPr>
      </w:pPr>
    </w:p>
    <w:p w:rsidR="00510B56" w:rsidRPr="00510B56" w:rsidRDefault="00510B56" w:rsidP="00510B56">
      <w:pPr>
        <w:tabs>
          <w:tab w:val="left" w:leader="underscore" w:pos="9356"/>
        </w:tabs>
        <w:spacing w:line="240" w:lineRule="auto"/>
        <w:rPr>
          <w:rFonts w:cs="Times New Roman"/>
          <w:szCs w:val="28"/>
        </w:rPr>
      </w:pPr>
      <w:r w:rsidRPr="00510B56">
        <w:rPr>
          <w:rFonts w:cs="Times New Roman"/>
          <w:szCs w:val="28"/>
        </w:rPr>
        <w:t xml:space="preserve">Данное согласие может быть отозвано в любой момент </w:t>
      </w:r>
      <w:r>
        <w:rPr>
          <w:rFonts w:cs="Times New Roman"/>
          <w:szCs w:val="28"/>
        </w:rPr>
        <w:t>по моему письменному заявлению.</w:t>
      </w:r>
    </w:p>
    <w:p w:rsidR="00FA1E62" w:rsidRDefault="00510B56" w:rsidP="00510B56">
      <w:pPr>
        <w:tabs>
          <w:tab w:val="left" w:leader="underscore" w:pos="9356"/>
        </w:tabs>
        <w:spacing w:line="240" w:lineRule="auto"/>
        <w:rPr>
          <w:rFonts w:cs="Times New Roman"/>
          <w:szCs w:val="28"/>
        </w:rPr>
      </w:pPr>
      <w:r w:rsidRPr="00510B56">
        <w:rPr>
          <w:rFonts w:cs="Times New Roman"/>
          <w:szCs w:val="28"/>
        </w:rPr>
        <w:lastRenderedPageBreak/>
        <w:t>Я подтверждаю, что, давая такое согласие, я действую по собственной воле и в своих интересах.</w:t>
      </w:r>
    </w:p>
    <w:p w:rsidR="00510B56" w:rsidRDefault="00510B56" w:rsidP="00510B56">
      <w:pPr>
        <w:tabs>
          <w:tab w:val="left" w:leader="underscore" w:pos="9356"/>
        </w:tabs>
        <w:spacing w:line="240" w:lineRule="auto"/>
        <w:rPr>
          <w:rFonts w:cs="Times New Roman"/>
          <w:szCs w:val="28"/>
        </w:rPr>
      </w:pPr>
    </w:p>
    <w:p w:rsidR="00510B56" w:rsidRPr="00510B56" w:rsidRDefault="00510B56" w:rsidP="00510B56">
      <w:pPr>
        <w:tabs>
          <w:tab w:val="left" w:leader="underscore" w:pos="9356"/>
        </w:tabs>
        <w:spacing w:line="240" w:lineRule="auto"/>
        <w:rPr>
          <w:rFonts w:cs="Times New Roman"/>
          <w:szCs w:val="28"/>
        </w:rPr>
      </w:pPr>
      <w:r w:rsidRPr="00510B56">
        <w:rPr>
          <w:rFonts w:cs="Times New Roman"/>
          <w:szCs w:val="28"/>
        </w:rPr>
        <w:t>Дата «</w:t>
      </w:r>
      <w:r>
        <w:rPr>
          <w:rFonts w:cs="Times New Roman"/>
          <w:szCs w:val="28"/>
        </w:rPr>
        <w:t>____</w:t>
      </w:r>
      <w:r w:rsidRPr="00510B56">
        <w:rPr>
          <w:rFonts w:cs="Times New Roman"/>
          <w:szCs w:val="28"/>
        </w:rPr>
        <w:t>»</w:t>
      </w:r>
      <w:r>
        <w:rPr>
          <w:rFonts w:cs="Times New Roman"/>
          <w:szCs w:val="28"/>
        </w:rPr>
        <w:t xml:space="preserve"> _____________</w:t>
      </w:r>
      <w:r w:rsidRPr="00510B56">
        <w:rPr>
          <w:rFonts w:cs="Times New Roman"/>
          <w:szCs w:val="28"/>
        </w:rPr>
        <w:t xml:space="preserve"> 2021 г.</w:t>
      </w:r>
    </w:p>
    <w:p w:rsidR="00510B56" w:rsidRPr="00510B56" w:rsidRDefault="00510B56" w:rsidP="00510B56">
      <w:pPr>
        <w:tabs>
          <w:tab w:val="left" w:leader="underscore" w:pos="9356"/>
        </w:tabs>
        <w:spacing w:line="240" w:lineRule="auto"/>
        <w:rPr>
          <w:rFonts w:cs="Times New Roman"/>
          <w:szCs w:val="28"/>
        </w:rPr>
      </w:pPr>
    </w:p>
    <w:p w:rsidR="00510B56" w:rsidRDefault="00510B56" w:rsidP="00510B56">
      <w:pPr>
        <w:tabs>
          <w:tab w:val="left" w:leader="underscore" w:pos="9356"/>
        </w:tabs>
        <w:spacing w:line="240" w:lineRule="auto"/>
        <w:rPr>
          <w:rFonts w:cs="Times New Roman"/>
          <w:szCs w:val="28"/>
        </w:rPr>
      </w:pPr>
      <w:r w:rsidRPr="00510B56">
        <w:rPr>
          <w:rFonts w:cs="Times New Roman"/>
          <w:szCs w:val="28"/>
        </w:rPr>
        <w:t>Подпись субъекта персональных данных</w:t>
      </w:r>
      <w:r>
        <w:rPr>
          <w:rFonts w:cs="Times New Roman"/>
          <w:szCs w:val="28"/>
        </w:rPr>
        <w:t>:</w:t>
      </w:r>
    </w:p>
    <w:p w:rsidR="00510B56" w:rsidRDefault="00510B56" w:rsidP="00510B56">
      <w:pPr>
        <w:tabs>
          <w:tab w:val="left" w:leader="underscore" w:pos="9356"/>
        </w:tabs>
        <w:spacing w:line="240" w:lineRule="auto"/>
        <w:rPr>
          <w:rFonts w:cs="Times New Roman"/>
          <w:szCs w:val="28"/>
        </w:rPr>
      </w:pPr>
    </w:p>
    <w:p w:rsidR="00510B56" w:rsidRDefault="00510B56" w:rsidP="00510B56">
      <w:pPr>
        <w:tabs>
          <w:tab w:val="left" w:leader="underscore" w:pos="9356"/>
        </w:tabs>
        <w:spacing w:line="240" w:lineRule="auto"/>
        <w:rPr>
          <w:rFonts w:cs="Times New Roman"/>
          <w:szCs w:val="28"/>
        </w:rPr>
      </w:pPr>
      <w:r>
        <w:rPr>
          <w:rFonts w:cs="Times New Roman"/>
          <w:szCs w:val="28"/>
        </w:rPr>
        <w:t>____________/_____________</w:t>
      </w:r>
    </w:p>
    <w:p w:rsidR="00510B56" w:rsidRPr="00510B56" w:rsidRDefault="00510B56" w:rsidP="00510B56">
      <w:pPr>
        <w:tabs>
          <w:tab w:val="left" w:leader="underscore" w:pos="9356"/>
        </w:tabs>
        <w:spacing w:line="240" w:lineRule="auto"/>
        <w:rPr>
          <w:rFonts w:cs="Times New Roman"/>
          <w:sz w:val="22"/>
        </w:rPr>
      </w:pPr>
      <w:r w:rsidRPr="00510B56">
        <w:rPr>
          <w:rFonts w:cs="Times New Roman"/>
          <w:sz w:val="22"/>
        </w:rPr>
        <w:t xml:space="preserve">(подпись)          </w:t>
      </w:r>
      <w:r>
        <w:rPr>
          <w:rFonts w:cs="Times New Roman"/>
          <w:sz w:val="22"/>
        </w:rPr>
        <w:t xml:space="preserve">           </w:t>
      </w:r>
      <w:r w:rsidRPr="00510B56">
        <w:rPr>
          <w:rFonts w:cs="Times New Roman"/>
          <w:sz w:val="22"/>
        </w:rPr>
        <w:t>ФИО</w:t>
      </w:r>
    </w:p>
    <w:p w:rsidR="00510B56" w:rsidRPr="00DB110F" w:rsidRDefault="00510B56" w:rsidP="00510B56">
      <w:pPr>
        <w:tabs>
          <w:tab w:val="left" w:leader="underscore" w:pos="9356"/>
        </w:tabs>
        <w:spacing w:line="240" w:lineRule="auto"/>
        <w:rPr>
          <w:rFonts w:cs="Times New Roman"/>
          <w:szCs w:val="28"/>
        </w:rPr>
      </w:pPr>
    </w:p>
    <w:sectPr w:rsidR="00510B56" w:rsidRPr="00DB110F" w:rsidSect="00952FEC">
      <w:footerReference w:type="default" r:id="rId8"/>
      <w:pgSz w:w="11906" w:h="16838"/>
      <w:pgMar w:top="1134" w:right="567" w:bottom="1134"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787" w:rsidRDefault="00353787" w:rsidP="00C21500">
      <w:pPr>
        <w:spacing w:line="240" w:lineRule="auto"/>
      </w:pPr>
      <w:r>
        <w:separator/>
      </w:r>
    </w:p>
  </w:endnote>
  <w:endnote w:type="continuationSeparator" w:id="0">
    <w:p w:rsidR="00353787" w:rsidRDefault="00353787" w:rsidP="00C215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652785"/>
      <w:docPartObj>
        <w:docPartGallery w:val="Page Numbers (Bottom of Page)"/>
        <w:docPartUnique/>
      </w:docPartObj>
    </w:sdtPr>
    <w:sdtEndPr/>
    <w:sdtContent>
      <w:p w:rsidR="00C21500" w:rsidRDefault="00C21500">
        <w:pPr>
          <w:pStyle w:val="a6"/>
          <w:jc w:val="center"/>
        </w:pPr>
        <w:r>
          <w:fldChar w:fldCharType="begin"/>
        </w:r>
        <w:r>
          <w:instrText>PAGE   \* MERGEFORMAT</w:instrText>
        </w:r>
        <w:r>
          <w:fldChar w:fldCharType="separate"/>
        </w:r>
        <w:r w:rsidR="000D4603">
          <w:rPr>
            <w:noProof/>
          </w:rPr>
          <w:t>1</w:t>
        </w:r>
        <w:r>
          <w:fldChar w:fldCharType="end"/>
        </w:r>
      </w:p>
    </w:sdtContent>
  </w:sdt>
  <w:p w:rsidR="00C21500" w:rsidRDefault="00C2150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787" w:rsidRDefault="00353787" w:rsidP="00C21500">
      <w:pPr>
        <w:spacing w:line="240" w:lineRule="auto"/>
      </w:pPr>
      <w:r>
        <w:separator/>
      </w:r>
    </w:p>
  </w:footnote>
  <w:footnote w:type="continuationSeparator" w:id="0">
    <w:p w:rsidR="00353787" w:rsidRDefault="00353787" w:rsidP="00C215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754"/>
    <w:multiLevelType w:val="multilevel"/>
    <w:tmpl w:val="4830B1AE"/>
    <w:lvl w:ilvl="0">
      <w:start w:val="5"/>
      <w:numFmt w:val="decimal"/>
      <w:lvlText w:val="%1."/>
      <w:lvlJc w:val="left"/>
      <w:pPr>
        <w:ind w:left="450" w:hanging="45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
    <w:nsid w:val="2370456C"/>
    <w:multiLevelType w:val="hybridMultilevel"/>
    <w:tmpl w:val="C3CE67A4"/>
    <w:lvl w:ilvl="0" w:tplc="1DD28B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BC0122F"/>
    <w:multiLevelType w:val="hybridMultilevel"/>
    <w:tmpl w:val="AAA87DF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B442A6"/>
    <w:multiLevelType w:val="hybridMultilevel"/>
    <w:tmpl w:val="59BE527C"/>
    <w:lvl w:ilvl="0" w:tplc="D17630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12D46C9"/>
    <w:multiLevelType w:val="multilevel"/>
    <w:tmpl w:val="C004EB02"/>
    <w:lvl w:ilvl="0">
      <w:start w:val="13"/>
      <w:numFmt w:val="decimal"/>
      <w:lvlText w:val="%1."/>
      <w:lvlJc w:val="left"/>
      <w:pPr>
        <w:ind w:left="600" w:hanging="60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5">
    <w:nsid w:val="7ABA7D9A"/>
    <w:multiLevelType w:val="multilevel"/>
    <w:tmpl w:val="A2FC21FA"/>
    <w:lvl w:ilvl="0">
      <w:start w:val="13"/>
      <w:numFmt w:val="decimal"/>
      <w:lvlText w:val="%1."/>
      <w:lvlJc w:val="left"/>
      <w:pPr>
        <w:ind w:left="600" w:hanging="600"/>
      </w:pPr>
      <w:rPr>
        <w:rFonts w:hint="default"/>
      </w:rPr>
    </w:lvl>
    <w:lvl w:ilvl="1">
      <w:start w:val="3"/>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500" w:hanging="180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efaultTabStop w:val="709"/>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927"/>
    <w:rsid w:val="00004E7A"/>
    <w:rsid w:val="000266A5"/>
    <w:rsid w:val="00040FB8"/>
    <w:rsid w:val="000467A1"/>
    <w:rsid w:val="00055552"/>
    <w:rsid w:val="00082AAB"/>
    <w:rsid w:val="000B1798"/>
    <w:rsid w:val="000C73AD"/>
    <w:rsid w:val="000D4603"/>
    <w:rsid w:val="000E3F1E"/>
    <w:rsid w:val="000F651B"/>
    <w:rsid w:val="0010022E"/>
    <w:rsid w:val="00132302"/>
    <w:rsid w:val="0016065E"/>
    <w:rsid w:val="00202445"/>
    <w:rsid w:val="00214915"/>
    <w:rsid w:val="0023308F"/>
    <w:rsid w:val="00240C29"/>
    <w:rsid w:val="00242408"/>
    <w:rsid w:val="002430EE"/>
    <w:rsid w:val="002657C5"/>
    <w:rsid w:val="002A142F"/>
    <w:rsid w:val="002B2526"/>
    <w:rsid w:val="002D5A0B"/>
    <w:rsid w:val="003151B7"/>
    <w:rsid w:val="00327458"/>
    <w:rsid w:val="003355B7"/>
    <w:rsid w:val="003520D4"/>
    <w:rsid w:val="00353787"/>
    <w:rsid w:val="00393990"/>
    <w:rsid w:val="003A2FD2"/>
    <w:rsid w:val="003B6A9A"/>
    <w:rsid w:val="003D061E"/>
    <w:rsid w:val="003D55EE"/>
    <w:rsid w:val="003E1706"/>
    <w:rsid w:val="00405D26"/>
    <w:rsid w:val="00423FF4"/>
    <w:rsid w:val="004265BF"/>
    <w:rsid w:val="004432CE"/>
    <w:rsid w:val="00453F79"/>
    <w:rsid w:val="004623A2"/>
    <w:rsid w:val="00493F36"/>
    <w:rsid w:val="004F7884"/>
    <w:rsid w:val="00510B56"/>
    <w:rsid w:val="005260DD"/>
    <w:rsid w:val="005310BC"/>
    <w:rsid w:val="00555FD8"/>
    <w:rsid w:val="00563E19"/>
    <w:rsid w:val="005A0B9E"/>
    <w:rsid w:val="005A25E3"/>
    <w:rsid w:val="005A6FE0"/>
    <w:rsid w:val="005B7A76"/>
    <w:rsid w:val="005D4BA5"/>
    <w:rsid w:val="0063000E"/>
    <w:rsid w:val="00630ECB"/>
    <w:rsid w:val="00664DF6"/>
    <w:rsid w:val="006860AB"/>
    <w:rsid w:val="006A3225"/>
    <w:rsid w:val="006A6E72"/>
    <w:rsid w:val="006A74EF"/>
    <w:rsid w:val="006D64F8"/>
    <w:rsid w:val="006D68D2"/>
    <w:rsid w:val="006E5A21"/>
    <w:rsid w:val="006F17EA"/>
    <w:rsid w:val="006F7F0E"/>
    <w:rsid w:val="007378B4"/>
    <w:rsid w:val="00750A20"/>
    <w:rsid w:val="00754647"/>
    <w:rsid w:val="00780121"/>
    <w:rsid w:val="0078336F"/>
    <w:rsid w:val="007C0DDE"/>
    <w:rsid w:val="007D7EC7"/>
    <w:rsid w:val="008076B1"/>
    <w:rsid w:val="00850927"/>
    <w:rsid w:val="00867C8D"/>
    <w:rsid w:val="00885069"/>
    <w:rsid w:val="00887563"/>
    <w:rsid w:val="008949AB"/>
    <w:rsid w:val="008C2927"/>
    <w:rsid w:val="008E0825"/>
    <w:rsid w:val="008E7A21"/>
    <w:rsid w:val="008F6280"/>
    <w:rsid w:val="00902DD6"/>
    <w:rsid w:val="00943E91"/>
    <w:rsid w:val="00950390"/>
    <w:rsid w:val="00952FEC"/>
    <w:rsid w:val="00962487"/>
    <w:rsid w:val="009B58F7"/>
    <w:rsid w:val="009D2C53"/>
    <w:rsid w:val="009F4833"/>
    <w:rsid w:val="00A155F7"/>
    <w:rsid w:val="00A16178"/>
    <w:rsid w:val="00A4355F"/>
    <w:rsid w:val="00A626F0"/>
    <w:rsid w:val="00A91B02"/>
    <w:rsid w:val="00AB5212"/>
    <w:rsid w:val="00B16DB2"/>
    <w:rsid w:val="00B4194A"/>
    <w:rsid w:val="00BA72AC"/>
    <w:rsid w:val="00C20587"/>
    <w:rsid w:val="00C21500"/>
    <w:rsid w:val="00C32207"/>
    <w:rsid w:val="00C9513E"/>
    <w:rsid w:val="00CA7B0C"/>
    <w:rsid w:val="00CB7F41"/>
    <w:rsid w:val="00CF45A5"/>
    <w:rsid w:val="00D0656E"/>
    <w:rsid w:val="00D06CD4"/>
    <w:rsid w:val="00D1268C"/>
    <w:rsid w:val="00D21DB1"/>
    <w:rsid w:val="00D25AE2"/>
    <w:rsid w:val="00D50846"/>
    <w:rsid w:val="00D764D9"/>
    <w:rsid w:val="00D81554"/>
    <w:rsid w:val="00D82AC1"/>
    <w:rsid w:val="00DA253B"/>
    <w:rsid w:val="00DB110F"/>
    <w:rsid w:val="00DC5EBE"/>
    <w:rsid w:val="00DD54CF"/>
    <w:rsid w:val="00DD7D00"/>
    <w:rsid w:val="00DE6193"/>
    <w:rsid w:val="00DF43E7"/>
    <w:rsid w:val="00E7182B"/>
    <w:rsid w:val="00EB7711"/>
    <w:rsid w:val="00ED0E5E"/>
    <w:rsid w:val="00F07086"/>
    <w:rsid w:val="00F50F59"/>
    <w:rsid w:val="00FA1E62"/>
    <w:rsid w:val="00FC68CD"/>
    <w:rsid w:val="00FD6055"/>
    <w:rsid w:val="00FD6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6B1"/>
    <w:pPr>
      <w:ind w:left="720"/>
      <w:contextualSpacing/>
    </w:pPr>
  </w:style>
  <w:style w:type="paragraph" w:styleId="a4">
    <w:name w:val="header"/>
    <w:basedOn w:val="a"/>
    <w:link w:val="a5"/>
    <w:uiPriority w:val="99"/>
    <w:unhideWhenUsed/>
    <w:rsid w:val="00C21500"/>
    <w:pPr>
      <w:tabs>
        <w:tab w:val="center" w:pos="4677"/>
        <w:tab w:val="right" w:pos="9355"/>
      </w:tabs>
      <w:spacing w:line="240" w:lineRule="auto"/>
    </w:pPr>
  </w:style>
  <w:style w:type="character" w:customStyle="1" w:styleId="a5">
    <w:name w:val="Верхний колонтитул Знак"/>
    <w:basedOn w:val="a0"/>
    <w:link w:val="a4"/>
    <w:uiPriority w:val="99"/>
    <w:rsid w:val="00C21500"/>
  </w:style>
  <w:style w:type="paragraph" w:styleId="a6">
    <w:name w:val="footer"/>
    <w:basedOn w:val="a"/>
    <w:link w:val="a7"/>
    <w:uiPriority w:val="99"/>
    <w:unhideWhenUsed/>
    <w:rsid w:val="00C21500"/>
    <w:pPr>
      <w:tabs>
        <w:tab w:val="center" w:pos="4677"/>
        <w:tab w:val="right" w:pos="9355"/>
      </w:tabs>
      <w:spacing w:line="240" w:lineRule="auto"/>
    </w:pPr>
  </w:style>
  <w:style w:type="character" w:customStyle="1" w:styleId="a7">
    <w:name w:val="Нижний колонтитул Знак"/>
    <w:basedOn w:val="a0"/>
    <w:link w:val="a6"/>
    <w:uiPriority w:val="99"/>
    <w:rsid w:val="00C21500"/>
  </w:style>
  <w:style w:type="table" w:styleId="a8">
    <w:name w:val="Table Grid"/>
    <w:basedOn w:val="a1"/>
    <w:uiPriority w:val="39"/>
    <w:rsid w:val="002430E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14915"/>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1491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76B1"/>
    <w:pPr>
      <w:ind w:left="720"/>
      <w:contextualSpacing/>
    </w:pPr>
  </w:style>
  <w:style w:type="paragraph" w:styleId="a4">
    <w:name w:val="header"/>
    <w:basedOn w:val="a"/>
    <w:link w:val="a5"/>
    <w:uiPriority w:val="99"/>
    <w:unhideWhenUsed/>
    <w:rsid w:val="00C21500"/>
    <w:pPr>
      <w:tabs>
        <w:tab w:val="center" w:pos="4677"/>
        <w:tab w:val="right" w:pos="9355"/>
      </w:tabs>
      <w:spacing w:line="240" w:lineRule="auto"/>
    </w:pPr>
  </w:style>
  <w:style w:type="character" w:customStyle="1" w:styleId="a5">
    <w:name w:val="Верхний колонтитул Знак"/>
    <w:basedOn w:val="a0"/>
    <w:link w:val="a4"/>
    <w:uiPriority w:val="99"/>
    <w:rsid w:val="00C21500"/>
  </w:style>
  <w:style w:type="paragraph" w:styleId="a6">
    <w:name w:val="footer"/>
    <w:basedOn w:val="a"/>
    <w:link w:val="a7"/>
    <w:uiPriority w:val="99"/>
    <w:unhideWhenUsed/>
    <w:rsid w:val="00C21500"/>
    <w:pPr>
      <w:tabs>
        <w:tab w:val="center" w:pos="4677"/>
        <w:tab w:val="right" w:pos="9355"/>
      </w:tabs>
      <w:spacing w:line="240" w:lineRule="auto"/>
    </w:pPr>
  </w:style>
  <w:style w:type="character" w:customStyle="1" w:styleId="a7">
    <w:name w:val="Нижний колонтитул Знак"/>
    <w:basedOn w:val="a0"/>
    <w:link w:val="a6"/>
    <w:uiPriority w:val="99"/>
    <w:rsid w:val="00C21500"/>
  </w:style>
  <w:style w:type="table" w:styleId="a8">
    <w:name w:val="Table Grid"/>
    <w:basedOn w:val="a1"/>
    <w:uiPriority w:val="39"/>
    <w:rsid w:val="002430E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214915"/>
    <w:pPr>
      <w:spacing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149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Скрипко Елена Сергеевна</cp:lastModifiedBy>
  <cp:revision>2</cp:revision>
  <cp:lastPrinted>2021-06-28T10:35:00Z</cp:lastPrinted>
  <dcterms:created xsi:type="dcterms:W3CDTF">2021-07-19T12:10:00Z</dcterms:created>
  <dcterms:modified xsi:type="dcterms:W3CDTF">2021-07-19T12:10:00Z</dcterms:modified>
</cp:coreProperties>
</file>